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5111" w14:textId="22DA7837" w:rsidR="00BB3B4F" w:rsidRPr="00D119DB" w:rsidRDefault="00E51D6F" w:rsidP="004871F1">
      <w:pPr>
        <w:rPr>
          <w:rFonts w:ascii="Palatino Linotype" w:hAnsi="Palatino Linotype" w:cs="Arial"/>
          <w:b/>
          <w:sz w:val="24"/>
          <w:lang w:val="en-GB"/>
        </w:rPr>
      </w:pPr>
      <w:r w:rsidRPr="00D119DB">
        <w:rPr>
          <w:rFonts w:ascii="Palatino Linotype" w:hAnsi="Palatino Linotype" w:cs="Arial"/>
          <w:b/>
          <w:sz w:val="24"/>
          <w:lang w:val="en-GB"/>
        </w:rPr>
        <w:t>S</w:t>
      </w:r>
      <w:r w:rsidR="007A40B6" w:rsidRPr="00D119DB">
        <w:rPr>
          <w:rFonts w:ascii="Palatino Linotype" w:hAnsi="Palatino Linotype" w:cs="Arial"/>
          <w:b/>
          <w:sz w:val="24"/>
          <w:lang w:val="en-GB"/>
        </w:rPr>
        <w:t>UMMARY REPORT</w:t>
      </w:r>
      <w:r w:rsidRPr="00D119DB">
        <w:rPr>
          <w:rFonts w:ascii="Palatino Linotype" w:hAnsi="Palatino Linotype" w:cs="Arial"/>
          <w:b/>
          <w:sz w:val="24"/>
          <w:lang w:val="en-GB"/>
        </w:rPr>
        <w:t xml:space="preserve"> </w:t>
      </w:r>
    </w:p>
    <w:p w14:paraId="782F07C9" w14:textId="504A6319" w:rsidR="00ED34C8" w:rsidRPr="00D119DB" w:rsidRDefault="007A40B6" w:rsidP="004871F1">
      <w:pPr>
        <w:rPr>
          <w:rFonts w:ascii="Palatino Linotype" w:hAnsi="Palatino Linotype" w:cs="Arial"/>
          <w:b/>
          <w:color w:val="808080" w:themeColor="background1" w:themeShade="80"/>
          <w:sz w:val="24"/>
          <w:lang w:val="en-GB"/>
        </w:rPr>
      </w:pPr>
      <w:r w:rsidRPr="00D119DB">
        <w:rPr>
          <w:rFonts w:ascii="Palatino Linotype" w:hAnsi="Palatino Linotype" w:cs="Arial"/>
          <w:b/>
          <w:sz w:val="24"/>
          <w:lang w:val="en-GB"/>
        </w:rPr>
        <w:t>for</w:t>
      </w:r>
      <w:r w:rsidR="00E51D6F" w:rsidRPr="00D119DB">
        <w:rPr>
          <w:rFonts w:ascii="Palatino Linotype" w:hAnsi="Palatino Linotype" w:cs="Arial"/>
          <w:b/>
          <w:sz w:val="24"/>
          <w:lang w:val="en-GB"/>
        </w:rPr>
        <w:t xml:space="preserve"> </w:t>
      </w:r>
      <w:r w:rsidR="00880B3D" w:rsidRPr="00D119DB">
        <w:rPr>
          <w:rFonts w:ascii="Palatino Linotype" w:hAnsi="Palatino Linotype" w:cs="Arial"/>
          <w:b/>
          <w:sz w:val="24"/>
          <w:lang w:val="en-GB"/>
        </w:rPr>
        <w:t>ifa/</w:t>
      </w:r>
      <w:r w:rsidR="00E51D6F" w:rsidRPr="00D119DB">
        <w:rPr>
          <w:rFonts w:ascii="Palatino Linotype" w:hAnsi="Palatino Linotype" w:cs="Arial"/>
          <w:b/>
          <w:sz w:val="24"/>
          <w:lang w:val="en-GB"/>
        </w:rPr>
        <w:t>zivik</w:t>
      </w:r>
      <w:r w:rsidRPr="00D119DB">
        <w:rPr>
          <w:rFonts w:ascii="Palatino Linotype" w:hAnsi="Palatino Linotype" w:cs="Arial"/>
          <w:b/>
          <w:sz w:val="24"/>
          <w:lang w:val="en-GB"/>
        </w:rPr>
        <w:t>-funded</w:t>
      </w:r>
      <w:r w:rsidR="00E51D6F" w:rsidRPr="00D119DB">
        <w:rPr>
          <w:rFonts w:ascii="Palatino Linotype" w:hAnsi="Palatino Linotype" w:cs="Arial"/>
          <w:b/>
          <w:sz w:val="24"/>
          <w:lang w:val="en-GB"/>
        </w:rPr>
        <w:t xml:space="preserve"> P</w:t>
      </w:r>
      <w:r w:rsidR="004871F1" w:rsidRPr="00D119DB">
        <w:rPr>
          <w:rFonts w:ascii="Palatino Linotype" w:hAnsi="Palatino Linotype" w:cs="Arial"/>
          <w:b/>
          <w:sz w:val="24"/>
          <w:lang w:val="en-GB"/>
        </w:rPr>
        <w:t>roje</w:t>
      </w:r>
      <w:r w:rsidRPr="00D119DB">
        <w:rPr>
          <w:rFonts w:ascii="Palatino Linotype" w:hAnsi="Palatino Linotype" w:cs="Arial"/>
          <w:b/>
          <w:sz w:val="24"/>
          <w:lang w:val="en-GB"/>
        </w:rPr>
        <w:t>c</w:t>
      </w:r>
      <w:r w:rsidR="004871F1" w:rsidRPr="00D119DB">
        <w:rPr>
          <w:rFonts w:ascii="Palatino Linotype" w:hAnsi="Palatino Linotype" w:cs="Arial"/>
          <w:b/>
          <w:sz w:val="24"/>
          <w:lang w:val="en-GB"/>
        </w:rPr>
        <w:t xml:space="preserve">t </w:t>
      </w:r>
      <w:r w:rsidR="00E51D6F" w:rsidRPr="00D119DB">
        <w:rPr>
          <w:rFonts w:ascii="Palatino Linotype" w:hAnsi="Palatino Linotype" w:cs="Arial"/>
          <w:b/>
          <w:sz w:val="24"/>
          <w:lang w:val="en-GB"/>
        </w:rPr>
        <w:t>N</w:t>
      </w:r>
      <w:r w:rsidRPr="00D119DB">
        <w:rPr>
          <w:rFonts w:ascii="Palatino Linotype" w:hAnsi="Palatino Linotype" w:cs="Arial"/>
          <w:b/>
          <w:sz w:val="24"/>
          <w:lang w:val="en-GB"/>
        </w:rPr>
        <w:t>o</w:t>
      </w:r>
      <w:r w:rsidR="00E51D6F" w:rsidRPr="00D119DB">
        <w:rPr>
          <w:rFonts w:ascii="Palatino Linotype" w:hAnsi="Palatino Linotype" w:cs="Arial"/>
          <w:b/>
          <w:sz w:val="24"/>
          <w:lang w:val="en-GB"/>
        </w:rPr>
        <w:t xml:space="preserve"> </w:t>
      </w:r>
      <w:r w:rsidR="00ED34C8" w:rsidRPr="00D119DB">
        <w:rPr>
          <w:rFonts w:ascii="Palatino Linotype" w:hAnsi="Palatino Linotype" w:cs="Arial"/>
          <w:b/>
          <w:sz w:val="24"/>
          <w:lang w:val="en-GB"/>
        </w:rPr>
        <w:t xml:space="preserve">__P-____/  </w:t>
      </w:r>
      <w:r w:rsidR="00EC3989" w:rsidRPr="00D119DB">
        <w:rPr>
          <w:rFonts w:ascii="Palatino Linotype" w:hAnsi="Palatino Linotype" w:cs="Arial"/>
          <w:color w:val="808080" w:themeColor="background1" w:themeShade="80"/>
          <w:sz w:val="24"/>
          <w:lang w:val="en-GB"/>
        </w:rPr>
        <w:t>(</w:t>
      </w:r>
      <w:r w:rsidR="00ED34C8" w:rsidRPr="00D119DB">
        <w:rPr>
          <w:rFonts w:ascii="Palatino Linotype" w:hAnsi="Palatino Linotype" w:cs="Arial"/>
          <w:color w:val="808080" w:themeColor="background1" w:themeShade="80"/>
          <w:sz w:val="24"/>
          <w:lang w:val="en-GB"/>
        </w:rPr>
        <w:t>enter 1 letter a</w:t>
      </w:r>
      <w:r w:rsidR="00EC3989" w:rsidRPr="00D119DB">
        <w:rPr>
          <w:rFonts w:ascii="Palatino Linotype" w:hAnsi="Palatino Linotype" w:cs="Arial"/>
          <w:color w:val="808080" w:themeColor="background1" w:themeShade="80"/>
          <w:sz w:val="24"/>
          <w:lang w:val="en-GB"/>
        </w:rPr>
        <w:t xml:space="preserve">nd </w:t>
      </w:r>
      <w:r w:rsidR="004B39C6">
        <w:rPr>
          <w:rFonts w:ascii="Palatino Linotype" w:hAnsi="Palatino Linotype" w:cs="Arial"/>
          <w:color w:val="808080" w:themeColor="background1" w:themeShade="80"/>
          <w:sz w:val="24"/>
          <w:lang w:val="en-GB"/>
        </w:rPr>
        <w:t>5</w:t>
      </w:r>
      <w:r w:rsidR="00EC3989" w:rsidRPr="00D119DB">
        <w:rPr>
          <w:rFonts w:ascii="Palatino Linotype" w:hAnsi="Palatino Linotype" w:cs="Arial"/>
          <w:color w:val="808080" w:themeColor="background1" w:themeShade="80"/>
          <w:sz w:val="24"/>
          <w:lang w:val="en-GB"/>
        </w:rPr>
        <w:t xml:space="preserve"> figures)</w:t>
      </w:r>
    </w:p>
    <w:p w14:paraId="357A2BE5" w14:textId="77777777" w:rsidR="00E51D6F" w:rsidRPr="00D119DB" w:rsidRDefault="00E51D6F" w:rsidP="000C2641">
      <w:pPr>
        <w:rPr>
          <w:rFonts w:ascii="Palatino Linotype" w:hAnsi="Palatino Linotype" w:cs="Arial"/>
          <w:b/>
          <w:sz w:val="20"/>
          <w:lang w:val="en-GB"/>
        </w:rPr>
      </w:pPr>
    </w:p>
    <w:p w14:paraId="7968A449" w14:textId="77777777" w:rsidR="00BB3B4F" w:rsidRPr="00D119DB" w:rsidRDefault="00BB3B4F" w:rsidP="000C2641">
      <w:pPr>
        <w:rPr>
          <w:rFonts w:ascii="Palatino Linotype" w:hAnsi="Palatino Linotype" w:cs="Arial"/>
          <w:b/>
          <w:sz w:val="20"/>
          <w:lang w:val="en-GB"/>
        </w:rPr>
      </w:pPr>
    </w:p>
    <w:p w14:paraId="0221BD82" w14:textId="7EB613D6" w:rsidR="000C2641" w:rsidRPr="00D119DB" w:rsidRDefault="007A40B6" w:rsidP="00C0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/>
          <w:color w:val="808080" w:themeColor="background1" w:themeShade="80"/>
          <w:sz w:val="20"/>
          <w:lang w:val="en-GB"/>
        </w:rPr>
      </w:pPr>
      <w:r w:rsidRPr="00D119DB">
        <w:rPr>
          <w:rFonts w:ascii="Palatino Linotype" w:hAnsi="Palatino Linotype" w:cs="Arial"/>
          <w:b/>
          <w:color w:val="808080" w:themeColor="background1" w:themeShade="80"/>
          <w:sz w:val="20"/>
          <w:lang w:val="en-GB"/>
        </w:rPr>
        <w:t>Guidelines for preparing the summary report</w:t>
      </w:r>
    </w:p>
    <w:p w14:paraId="0221BD83" w14:textId="77777777" w:rsidR="000C2641" w:rsidRPr="00D119DB" w:rsidRDefault="000C2641" w:rsidP="00C0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/>
          <w:color w:val="808080" w:themeColor="background1" w:themeShade="80"/>
          <w:sz w:val="20"/>
          <w:lang w:val="en-GB"/>
        </w:rPr>
      </w:pPr>
    </w:p>
    <w:p w14:paraId="52C45969" w14:textId="24786AC3" w:rsidR="00AD0644" w:rsidRPr="00D119DB" w:rsidRDefault="007A40B6" w:rsidP="00891BCD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The Summary Report (Part A of the Final Report on Expenditure of Funds) shall provide a detailed description of the </w:t>
      </w:r>
      <w:r w:rsidR="00AF2C8D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grant </w:t>
      </w:r>
      <w:r w:rsidR="00AD0644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utilis</w:t>
      </w:r>
      <w:r w:rsidR="00891BCD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ation</w:t>
      </w:r>
      <w:r w:rsidR="0042421C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,</w:t>
      </w:r>
      <w:r w:rsidR="00891BCD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as well as </w:t>
      </w:r>
      <w:r w:rsidR="00AF2C8D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the 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achieved </w:t>
      </w:r>
      <w:r w:rsidR="006C1FA7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results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(</w:t>
      </w:r>
      <w:r w:rsidR="006C1FA7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activities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) in relation to the achieved changes (outcomes)</w:t>
      </w:r>
      <w:r w:rsidR="006C1FA7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. </w:t>
      </w:r>
      <w:r w:rsidR="00892FFE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The reporting period covers the entire </w:t>
      </w:r>
      <w:r w:rsidR="00AC02E3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agreed </w:t>
      </w:r>
      <w:r w:rsidR="00892FFE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funding period</w:t>
      </w:r>
      <w:r w:rsidR="007E6D9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. </w:t>
      </w:r>
    </w:p>
    <w:p w14:paraId="5B78C17E" w14:textId="061731CE" w:rsidR="00AD0644" w:rsidRPr="00D119DB" w:rsidRDefault="00AD0644" w:rsidP="00891BCD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</w:p>
    <w:p w14:paraId="42DE5CC4" w14:textId="0B545BFF" w:rsidR="00AD0644" w:rsidRPr="00D119DB" w:rsidRDefault="00AD0644" w:rsidP="00891BCD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The basis for compiling the Summary Report is: </w:t>
      </w:r>
    </w:p>
    <w:p w14:paraId="655F0570" w14:textId="3D735B15" w:rsidR="00AD0644" w:rsidRPr="00D119DB" w:rsidRDefault="00AD0644" w:rsidP="000E7242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-</w:t>
      </w:r>
      <w:r w:rsidR="000E7242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ab/>
      </w:r>
      <w:r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the identification of </w:t>
      </w:r>
      <w:r w:rsidR="00AF2C8D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key actors, activities, outcomes and milestones (process indicators) </w:t>
      </w:r>
      <w:r w:rsidRPr="00344917">
        <w:rPr>
          <w:lang w:val="en-US"/>
        </w:rPr>
        <w:br/>
      </w:r>
      <w:r w:rsidR="00891BCD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in Appendix </w:t>
      </w:r>
      <w:r w:rsidR="00AF2C8D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1 of the </w:t>
      </w:r>
      <w:r w:rsidR="00E82FFF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Grant Transfer </w:t>
      </w:r>
      <w:r w:rsidR="00AF2C8D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Agreement (</w:t>
      </w:r>
      <w:r w:rsidR="00E82FFF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GTA</w:t>
      </w:r>
      <w:r w:rsidR="00AF2C8D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)</w:t>
      </w:r>
      <w:r w:rsidR="006C7C83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,</w:t>
      </w:r>
    </w:p>
    <w:p w14:paraId="1BBBAE32" w14:textId="77777777" w:rsidR="000E7242" w:rsidRDefault="00AD0644" w:rsidP="000E7242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-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ab/>
      </w:r>
      <w:r w:rsidR="00FF7BEB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and</w:t>
      </w:r>
      <w:r w:rsidR="00AF2C8D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891BCD" w:rsidRPr="0028108E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the </w:t>
      </w:r>
      <w:r w:rsidR="0028108E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F</w:t>
      </w:r>
      <w:r w:rsidR="00891BCD" w:rsidRPr="0028108E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inancial plan </w:t>
      </w:r>
      <w:r w:rsidR="00AF2C8D" w:rsidRPr="0028108E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given in </w:t>
      </w:r>
      <w:r w:rsidR="00891BCD" w:rsidRPr="0028108E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Appendix 2 of the </w:t>
      </w:r>
      <w:r w:rsidR="00E82FFF" w:rsidRPr="0028108E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GTA</w:t>
      </w:r>
      <w:r w:rsidRPr="0028108E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,</w:t>
      </w:r>
      <w:r w:rsidR="00891BCD" w:rsidRPr="0028108E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</w:p>
    <w:p w14:paraId="25D066C4" w14:textId="7BB95118" w:rsidR="00AD0644" w:rsidRPr="00D119DB" w:rsidRDefault="000E7242" w:rsidP="00E538AA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0E7242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for both the</w:t>
      </w:r>
      <w:r>
        <w:rPr>
          <w:rFonts w:ascii="Palatino Linotype" w:hAnsi="Palatino Linotype" w:cs="Arial"/>
          <w:color w:val="808080" w:themeColor="background1" w:themeShade="80"/>
          <w:sz w:val="20"/>
          <w:u w:val="single"/>
          <w:lang w:val="en-GB"/>
        </w:rPr>
        <w:t xml:space="preserve"> </w:t>
      </w:r>
      <w:r w:rsidR="00891BCD" w:rsidRPr="006C7C83">
        <w:rPr>
          <w:rFonts w:ascii="Palatino Linotype" w:hAnsi="Palatino Linotype" w:cs="Arial"/>
          <w:color w:val="808080" w:themeColor="background1" w:themeShade="80"/>
          <w:sz w:val="20"/>
          <w:u w:val="single"/>
          <w:lang w:val="en-GB"/>
        </w:rPr>
        <w:t>most recent version</w:t>
      </w:r>
      <w:r w:rsidR="0042421C" w:rsidRPr="006C7C83">
        <w:rPr>
          <w:rFonts w:ascii="Palatino Linotype" w:hAnsi="Palatino Linotype" w:cs="Arial"/>
          <w:color w:val="808080" w:themeColor="background1" w:themeShade="80"/>
          <w:sz w:val="20"/>
          <w:u w:val="single"/>
          <w:lang w:val="en-GB"/>
        </w:rPr>
        <w:t xml:space="preserve"> agreed</w:t>
      </w:r>
      <w:r w:rsidR="00AD0644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. </w:t>
      </w:r>
    </w:p>
    <w:p w14:paraId="58E4866D" w14:textId="77777777" w:rsidR="00AD0644" w:rsidRPr="00D119DB" w:rsidRDefault="00AD0644" w:rsidP="00891BCD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</w:p>
    <w:p w14:paraId="457FD52A" w14:textId="3B4CF134" w:rsidR="006D4ADF" w:rsidRPr="00D119DB" w:rsidRDefault="007A40B6" w:rsidP="7BB9A7E7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The Summary Report should focus on the most important </w:t>
      </w:r>
      <w:r w:rsidR="006D4ADF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issues</w:t>
      </w:r>
      <w:r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of your </w:t>
      </w:r>
      <w:r w:rsidR="006D4ADF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S</w:t>
      </w:r>
      <w:r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tatement of </w:t>
      </w:r>
      <w:r w:rsidR="006D4ADF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A</w:t>
      </w:r>
      <w:r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ccounts (Part B of the Final Report on the Expenditure of Funds) and </w:t>
      </w:r>
      <w:r w:rsidR="006D4ADF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in particular</w:t>
      </w:r>
      <w:r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42421C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emphasise</w:t>
      </w:r>
      <w:r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the necessity and adequacy of the accomplished </w:t>
      </w:r>
      <w:r w:rsidR="006D4ADF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operation</w:t>
      </w:r>
      <w:r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. </w:t>
      </w:r>
      <w:r w:rsidR="006D4ADF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In case </w:t>
      </w:r>
      <w:r w:rsidR="0042421C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that you have </w:t>
      </w:r>
      <w:r w:rsidR="006D4ADF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agreed </w:t>
      </w:r>
      <w:r w:rsidR="0042421C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amendments to Appendices 1 or 2 of the </w:t>
      </w:r>
      <w:r w:rsidR="00E82FFF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GTA</w:t>
      </w:r>
      <w:r w:rsidR="0042421C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6D4ADF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with ifa/zivik </w:t>
      </w:r>
      <w:r w:rsidR="0042421C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during the funding period</w:t>
      </w:r>
      <w:r w:rsidR="006D4ADF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, the amendments </w:t>
      </w:r>
      <w:r w:rsidR="0042421C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must </w:t>
      </w:r>
      <w:r w:rsidR="006D4ADF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be declared </w:t>
      </w:r>
      <w:r w:rsidR="00BA5D40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in</w:t>
      </w:r>
      <w:r w:rsidR="006D4ADF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BA5D40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this </w:t>
      </w:r>
      <w:r w:rsidR="006D4ADF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report</w:t>
      </w:r>
      <w:r w:rsidR="00BA5D40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(</w:t>
      </w:r>
      <w:r w:rsidR="0042421C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number</w:t>
      </w:r>
      <w:r w:rsidR="00BA5D40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B7782E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8</w:t>
      </w:r>
      <w:r w:rsidR="0042421C" w:rsidRPr="7BB9A7E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).</w:t>
      </w:r>
    </w:p>
    <w:p w14:paraId="48FCE2FE" w14:textId="77777777" w:rsidR="006D4ADF" w:rsidRPr="00D119DB" w:rsidRDefault="006D4ADF" w:rsidP="00891BCD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</w:p>
    <w:p w14:paraId="1679F827" w14:textId="22C0C20B" w:rsidR="006D4ADF" w:rsidRPr="00D119DB" w:rsidRDefault="007A40B6" w:rsidP="00891BCD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166B1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The </w:t>
      </w:r>
      <w:r w:rsidR="006D4ADF" w:rsidRPr="00166B1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Summary Report </w:t>
      </w:r>
      <w:r w:rsidRPr="00166B1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should not exceed </w:t>
      </w:r>
      <w:r w:rsidR="00166B1D" w:rsidRPr="00166B1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20 </w:t>
      </w:r>
      <w:r w:rsidRPr="00166B1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pages</w:t>
      </w:r>
      <w:r w:rsidR="004B39C6" w:rsidRPr="00166B1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if possible.</w:t>
      </w:r>
    </w:p>
    <w:p w14:paraId="6A086DE1" w14:textId="6031B88C" w:rsidR="007A40B6" w:rsidRPr="00D119DB" w:rsidRDefault="007A40B6" w:rsidP="00891BCD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The following structure </w:t>
      </w:r>
      <w:r w:rsidR="006D4ADF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(Guidelines) 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for compiling the </w:t>
      </w:r>
      <w:r w:rsidR="006D4ADF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report 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is mandatory:</w:t>
      </w:r>
    </w:p>
    <w:p w14:paraId="0221BD88" w14:textId="77777777" w:rsidR="000C2641" w:rsidRPr="00D119DB" w:rsidRDefault="000C2641" w:rsidP="000C2641">
      <w:pPr>
        <w:pStyle w:val="Textkrper-Zeileneinzug"/>
        <w:jc w:val="left"/>
        <w:rPr>
          <w:rFonts w:ascii="Palatino Linotype" w:hAnsi="Palatino Linotype" w:cs="Arial"/>
          <w:sz w:val="20"/>
          <w:lang w:val="en-GB"/>
        </w:rPr>
      </w:pPr>
    </w:p>
    <w:p w14:paraId="017CB8F3" w14:textId="77777777" w:rsidR="00BB3B4F" w:rsidRPr="00D119DB" w:rsidRDefault="00BB3B4F" w:rsidP="000C2641">
      <w:pPr>
        <w:pStyle w:val="Textkrper-Zeileneinzug"/>
        <w:jc w:val="left"/>
        <w:rPr>
          <w:rFonts w:ascii="Palatino Linotype" w:hAnsi="Palatino Linotype" w:cs="Arial"/>
          <w:sz w:val="20"/>
          <w:lang w:val="en-GB"/>
        </w:rPr>
      </w:pPr>
    </w:p>
    <w:p w14:paraId="0221BD89" w14:textId="2E4AF1B2" w:rsidR="00454C8C" w:rsidRPr="00166B1D" w:rsidRDefault="007A40B6" w:rsidP="00B257CA">
      <w:pPr>
        <w:pStyle w:val="Textkrper-Zeileneinzug"/>
        <w:numPr>
          <w:ilvl w:val="0"/>
          <w:numId w:val="17"/>
        </w:numPr>
        <w:ind w:left="425" w:hanging="425"/>
        <w:jc w:val="left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b/>
          <w:sz w:val="20"/>
          <w:lang w:val="en-GB"/>
        </w:rPr>
        <w:t xml:space="preserve">Were there </w:t>
      </w:r>
      <w:r w:rsidR="003437EC" w:rsidRPr="00D119DB">
        <w:rPr>
          <w:rFonts w:ascii="Palatino Linotype" w:hAnsi="Palatino Linotype" w:cs="Arial"/>
          <w:b/>
          <w:sz w:val="20"/>
          <w:lang w:val="en-GB"/>
        </w:rPr>
        <w:t xml:space="preserve">any </w:t>
      </w:r>
      <w:r w:rsidRPr="00D119DB">
        <w:rPr>
          <w:rFonts w:ascii="Palatino Linotype" w:hAnsi="Palatino Linotype" w:cs="Arial"/>
          <w:b/>
          <w:sz w:val="20"/>
          <w:lang w:val="en-GB"/>
        </w:rPr>
        <w:t>changes in your conflict analysis</w:t>
      </w:r>
      <w:r w:rsidR="002F2AF5" w:rsidRPr="00D119DB">
        <w:rPr>
          <w:rFonts w:ascii="Palatino Linotype" w:hAnsi="Palatino Linotype" w:cs="Arial"/>
          <w:b/>
          <w:sz w:val="20"/>
          <w:lang w:val="en-GB"/>
        </w:rPr>
        <w:t xml:space="preserve"> </w:t>
      </w:r>
      <w:r w:rsidR="00AD0644" w:rsidRPr="00D119DB">
        <w:rPr>
          <w:rFonts w:ascii="Palatino Linotype" w:hAnsi="Palatino Linotype" w:cs="Arial"/>
          <w:b/>
          <w:sz w:val="20"/>
          <w:lang w:val="en-GB"/>
        </w:rPr>
        <w:t xml:space="preserve">/ analysis of the </w:t>
      </w:r>
      <w:r w:rsidR="00AD0644" w:rsidRPr="00166B1D">
        <w:rPr>
          <w:rFonts w:ascii="Palatino Linotype" w:hAnsi="Palatino Linotype" w:cs="Arial"/>
          <w:b/>
          <w:sz w:val="20"/>
          <w:lang w:val="en-GB"/>
        </w:rPr>
        <w:t>democratis</w:t>
      </w:r>
      <w:r w:rsidRPr="00166B1D">
        <w:rPr>
          <w:rFonts w:ascii="Palatino Linotype" w:hAnsi="Palatino Linotype" w:cs="Arial"/>
          <w:b/>
          <w:sz w:val="20"/>
          <w:lang w:val="en-GB"/>
        </w:rPr>
        <w:t>ation process (</w:t>
      </w:r>
      <w:r w:rsidR="003437EC" w:rsidRPr="00166B1D">
        <w:rPr>
          <w:rFonts w:ascii="Palatino Linotype" w:hAnsi="Palatino Linotype" w:cs="Arial"/>
          <w:b/>
          <w:sz w:val="20"/>
          <w:lang w:val="en-GB"/>
        </w:rPr>
        <w:t xml:space="preserve">see </w:t>
      </w:r>
      <w:r w:rsidR="00891BCD" w:rsidRPr="00166B1D">
        <w:rPr>
          <w:rFonts w:ascii="Palatino Linotype" w:hAnsi="Palatino Linotype" w:cs="Arial"/>
          <w:b/>
          <w:sz w:val="20"/>
          <w:lang w:val="en-GB"/>
        </w:rPr>
        <w:t xml:space="preserve">application, 4.a), </w:t>
      </w:r>
      <w:r w:rsidRPr="00166B1D">
        <w:rPr>
          <w:rFonts w:ascii="Palatino Linotype" w:hAnsi="Palatino Linotype" w:cs="Arial"/>
          <w:b/>
          <w:sz w:val="20"/>
          <w:lang w:val="en-GB"/>
        </w:rPr>
        <w:t xml:space="preserve">which </w:t>
      </w:r>
      <w:r w:rsidR="00891BCD" w:rsidRPr="00166B1D">
        <w:rPr>
          <w:rFonts w:ascii="Palatino Linotype" w:hAnsi="Palatino Linotype" w:cs="Arial"/>
          <w:b/>
          <w:sz w:val="20"/>
          <w:lang w:val="en-GB"/>
        </w:rPr>
        <w:t xml:space="preserve">have </w:t>
      </w:r>
      <w:r w:rsidRPr="00166B1D">
        <w:rPr>
          <w:rFonts w:ascii="Palatino Linotype" w:hAnsi="Palatino Linotype" w:cs="Arial"/>
          <w:b/>
          <w:sz w:val="20"/>
          <w:lang w:val="en-GB"/>
        </w:rPr>
        <w:t>influence</w:t>
      </w:r>
      <w:r w:rsidR="00891BCD" w:rsidRPr="00166B1D">
        <w:rPr>
          <w:rFonts w:ascii="Palatino Linotype" w:hAnsi="Palatino Linotype" w:cs="Arial"/>
          <w:b/>
          <w:sz w:val="20"/>
          <w:lang w:val="en-GB"/>
        </w:rPr>
        <w:t>d</w:t>
      </w:r>
      <w:r w:rsidRPr="00166B1D">
        <w:rPr>
          <w:rFonts w:ascii="Palatino Linotype" w:hAnsi="Palatino Linotype" w:cs="Arial"/>
          <w:b/>
          <w:sz w:val="20"/>
          <w:lang w:val="en-GB"/>
        </w:rPr>
        <w:t xml:space="preserve"> the project implementation?</w:t>
      </w:r>
      <w:r w:rsidR="001E3366" w:rsidRPr="00166B1D">
        <w:rPr>
          <w:rFonts w:ascii="Palatino Linotype" w:hAnsi="Palatino Linotype" w:cs="Arial"/>
          <w:b/>
          <w:sz w:val="20"/>
          <w:lang w:val="en-GB"/>
        </w:rPr>
        <w:t xml:space="preserve"> </w:t>
      </w:r>
      <w:r w:rsidR="00C3230A" w:rsidRPr="00166B1D">
        <w:rPr>
          <w:rFonts w:ascii="Palatino Linotype" w:hAnsi="Palatino Linotype" w:cs="Arial"/>
          <w:b/>
          <w:sz w:val="20"/>
          <w:lang w:val="en-GB"/>
        </w:rPr>
        <w:t>If yes, which ones?</w:t>
      </w:r>
    </w:p>
    <w:p w14:paraId="1CBC6F30" w14:textId="77777777" w:rsidR="00BB3B4F" w:rsidRPr="00D119DB" w:rsidRDefault="00BB3B4F" w:rsidP="00E70E34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0A25805B" w14:textId="1893BB93" w:rsidR="00BB3B4F" w:rsidRDefault="00CD1E90" w:rsidP="00E70E34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r>
        <w:rPr>
          <w:rFonts w:ascii="Palatino Linotype" w:hAnsi="Palatino Linotype" w:cs="Arial"/>
          <w:sz w:val="20"/>
          <w:lang w:val="en-GB"/>
        </w:rPr>
        <w:t>...</w:t>
      </w:r>
    </w:p>
    <w:p w14:paraId="48066D6D" w14:textId="77777777" w:rsidR="00CD1E90" w:rsidRPr="00D119DB" w:rsidRDefault="00CD1E90" w:rsidP="00E70E34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5B5AE19A" w14:textId="77777777" w:rsidR="00BB3B4F" w:rsidRPr="00D119DB" w:rsidRDefault="00BB3B4F" w:rsidP="00BB3B4F">
      <w:pPr>
        <w:pStyle w:val="Textkrper-Zeileneinzug"/>
        <w:jc w:val="left"/>
        <w:rPr>
          <w:rFonts w:ascii="Palatino Linotype" w:hAnsi="Palatino Linotype" w:cs="Arial"/>
          <w:b/>
          <w:sz w:val="20"/>
          <w:lang w:val="en-GB"/>
        </w:rPr>
      </w:pPr>
    </w:p>
    <w:p w14:paraId="488DC2F3" w14:textId="77777777" w:rsidR="00BB3B4F" w:rsidRPr="00D119DB" w:rsidRDefault="00BB3B4F" w:rsidP="00BB3B4F">
      <w:pPr>
        <w:pStyle w:val="Textkrper-Zeileneinzug"/>
        <w:jc w:val="left"/>
        <w:rPr>
          <w:rFonts w:ascii="Palatino Linotype" w:hAnsi="Palatino Linotype" w:cs="Arial"/>
          <w:b/>
          <w:sz w:val="20"/>
          <w:lang w:val="en-GB"/>
        </w:rPr>
        <w:sectPr w:rsidR="00BB3B4F" w:rsidRPr="00D119DB" w:rsidSect="00BB3B4F">
          <w:headerReference w:type="default" r:id="rId11"/>
          <w:footerReference w:type="default" r:id="rId12"/>
          <w:pgSz w:w="11906" w:h="16838"/>
          <w:pgMar w:top="1535" w:right="1417" w:bottom="1417" w:left="1134" w:header="720" w:footer="720" w:gutter="0"/>
          <w:cols w:space="720"/>
          <w:docGrid w:linePitch="299"/>
        </w:sectPr>
      </w:pPr>
    </w:p>
    <w:p w14:paraId="2D178EBE" w14:textId="1CB23CD3" w:rsidR="004871F1" w:rsidRPr="00D119DB" w:rsidRDefault="006709F3" w:rsidP="00BB3B4F">
      <w:pPr>
        <w:pStyle w:val="Textkrper-Zeileneinzug"/>
        <w:numPr>
          <w:ilvl w:val="0"/>
          <w:numId w:val="17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D119DB">
        <w:rPr>
          <w:rFonts w:ascii="Palatino Linotype" w:hAnsi="Palatino Linotype" w:cs="Arial"/>
          <w:b/>
          <w:sz w:val="20"/>
          <w:lang w:val="en-GB"/>
        </w:rPr>
        <w:lastRenderedPageBreak/>
        <w:t>Description of activities</w:t>
      </w:r>
    </w:p>
    <w:p w14:paraId="372D42DE" w14:textId="00EEF948" w:rsidR="006709F3" w:rsidRPr="00D119DB" w:rsidRDefault="006709F3" w:rsidP="00610C7F">
      <w:pPr>
        <w:pStyle w:val="Textkrper-Zeileneinzug"/>
        <w:ind w:left="425" w:right="-292"/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Please</w:t>
      </w:r>
      <w:r w:rsidR="0002766B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B1696F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copy </w:t>
      </w:r>
      <w:r w:rsidR="00DB06CF" w:rsidRPr="00321CF7">
        <w:rPr>
          <w:rFonts w:ascii="Palatino Linotype" w:hAnsi="Palatino Linotype" w:cs="Arial"/>
          <w:color w:val="808080" w:themeColor="background1" w:themeShade="80"/>
          <w:sz w:val="20"/>
          <w:u w:val="single"/>
          <w:lang w:val="en-GB"/>
        </w:rPr>
        <w:t>all activities</w:t>
      </w:r>
      <w:r w:rsidR="00321CF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from </w:t>
      </w:r>
      <w:r w:rsidR="0002766B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your list of activities 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given in the Project </w:t>
      </w:r>
      <w:r w:rsidRPr="00166B1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planning (</w:t>
      </w:r>
      <w:r w:rsidR="004B39C6" w:rsidRPr="00166B1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last agreed version of the </w:t>
      </w:r>
      <w:r w:rsidRPr="00166B1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Appendix 1 of the </w:t>
      </w:r>
      <w:r w:rsidR="00E82FFF" w:rsidRPr="00166B1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GTA</w:t>
      </w:r>
      <w:r w:rsidRPr="00166B1D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) and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5364FA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extend the </w:t>
      </w:r>
      <w:r w:rsidR="00753875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chart </w:t>
      </w:r>
      <w:r w:rsidR="005364FA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if applicable.</w:t>
      </w:r>
      <w:r w:rsidR="00321CF7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2C6E1E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B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riefly describe the implementation</w:t>
      </w:r>
      <w:r w:rsidR="004D764A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o</w:t>
      </w:r>
      <w:r w:rsidR="0002766B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f</w:t>
      </w:r>
      <w:r w:rsidR="004D764A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4D764A" w:rsidRPr="00D119DB">
        <w:rPr>
          <w:rFonts w:ascii="Palatino Linotype" w:hAnsi="Palatino Linotype" w:cs="Arial"/>
          <w:color w:val="808080" w:themeColor="background1" w:themeShade="80"/>
          <w:sz w:val="20"/>
          <w:u w:val="single"/>
          <w:lang w:val="en-GB"/>
        </w:rPr>
        <w:t xml:space="preserve">each </w:t>
      </w:r>
      <w:r w:rsidR="004D764A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activity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in </w:t>
      </w:r>
      <w:r w:rsidR="003437EC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the remarks 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column.</w:t>
      </w:r>
      <w:r w:rsidR="004D764A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Pr="007206D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In case of changes during the implementation</w:t>
      </w:r>
      <w:r w:rsidR="003437EC" w:rsidRPr="007206D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phase, highlight </w:t>
      </w:r>
      <w:r w:rsidR="005E1FA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these</w:t>
      </w:r>
      <w:r w:rsidRPr="007206D6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in colour.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2976"/>
        <w:gridCol w:w="2268"/>
        <w:gridCol w:w="5387"/>
      </w:tblGrid>
      <w:tr w:rsidR="000E0635" w:rsidRPr="007206D6" w14:paraId="0161F63E" w14:textId="41308EF1" w:rsidTr="008645AB">
        <w:trPr>
          <w:tblHeader/>
        </w:trPr>
        <w:tc>
          <w:tcPr>
            <w:tcW w:w="3857" w:type="dxa"/>
            <w:shd w:val="clear" w:color="auto" w:fill="auto"/>
            <w:vAlign w:val="center"/>
            <w:hideMark/>
          </w:tcPr>
          <w:p w14:paraId="00F73DC0" w14:textId="0A3D3DD1" w:rsidR="000E0635" w:rsidRPr="001B6EDE" w:rsidRDefault="00986389" w:rsidP="000E0635">
            <w:pPr>
              <w:tabs>
                <w:tab w:val="center" w:pos="1557"/>
              </w:tabs>
              <w:jc w:val="center"/>
              <w:rPr>
                <w:rFonts w:ascii="Palatino Linotype" w:hAnsi="Palatino Linotype" w:cs="Arial"/>
                <w:b/>
                <w:bCs/>
                <w:sz w:val="20"/>
                <w:lang w:val="en-GB"/>
              </w:rPr>
            </w:pPr>
            <w:r w:rsidRPr="001B6EDE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>Which activities</w:t>
            </w:r>
            <w:r w:rsidR="007901A6" w:rsidRPr="001B6EDE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 xml:space="preserve"> (</w:t>
            </w:r>
            <w:r w:rsidR="007901A6" w:rsidRPr="001B6EDE">
              <w:rPr>
                <w:rFonts w:ascii="Palatino Linotype" w:hAnsi="Palatino Linotype" w:cs="Arial"/>
                <w:b/>
                <w:sz w:val="20"/>
                <w:lang w:val="en-GB"/>
              </w:rPr>
              <w:t>according to the latest agreed version of Appendix 1</w:t>
            </w:r>
            <w:r w:rsidR="007901A6" w:rsidRPr="001B6EDE">
              <w:rPr>
                <w:rFonts w:ascii="Palatino Linotype" w:hAnsi="Palatino Linotype" w:cs="Arial"/>
                <w:b/>
                <w:sz w:val="20"/>
                <w:lang w:val="en-GB"/>
              </w:rPr>
              <w:t>)</w:t>
            </w:r>
            <w:r w:rsidR="000E0635" w:rsidRPr="001B6EDE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>?</w:t>
            </w:r>
          </w:p>
          <w:p w14:paraId="2808A36D" w14:textId="65C077B7" w:rsidR="000E0635" w:rsidRPr="001B6EDE" w:rsidRDefault="008F2D8E" w:rsidP="006203FD">
            <w:pPr>
              <w:tabs>
                <w:tab w:val="center" w:pos="1557"/>
              </w:tabs>
              <w:jc w:val="center"/>
              <w:rPr>
                <w:rFonts w:ascii="Palatino Linotype" w:hAnsi="Palatino Linotype" w:cs="Arial"/>
                <w:sz w:val="20"/>
                <w:lang w:val="en-GB"/>
              </w:rPr>
            </w:pPr>
            <w:r w:rsidRPr="001B6EDE">
              <w:rPr>
                <w:rFonts w:ascii="Palatino Linotype" w:hAnsi="Palatino Linotype" w:cs="Arial"/>
                <w:sz w:val="20"/>
                <w:lang w:val="en-GB"/>
              </w:rPr>
              <w:t xml:space="preserve">entry incl. </w:t>
            </w:r>
            <w:r w:rsidR="006203FD" w:rsidRPr="001B6EDE">
              <w:rPr>
                <w:rFonts w:ascii="Palatino Linotype" w:hAnsi="Palatino Linotype" w:cs="Arial"/>
                <w:sz w:val="20"/>
                <w:lang w:val="en-GB"/>
              </w:rPr>
              <w:t xml:space="preserve">number of </w:t>
            </w:r>
            <w:r w:rsidRPr="001B6EDE">
              <w:rPr>
                <w:rFonts w:ascii="Palatino Linotype" w:hAnsi="Palatino Linotype" w:cs="Arial"/>
                <w:sz w:val="20"/>
                <w:lang w:val="en-GB"/>
              </w:rPr>
              <w:t xml:space="preserve">each </w:t>
            </w:r>
            <w:r w:rsidR="006203FD" w:rsidRPr="001B6EDE">
              <w:rPr>
                <w:rFonts w:ascii="Palatino Linotype" w:hAnsi="Palatino Linotype" w:cs="Arial"/>
                <w:sz w:val="20"/>
                <w:lang w:val="en-GB"/>
              </w:rPr>
              <w:t>activity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3692679" w14:textId="1D2DB519" w:rsidR="000E0635" w:rsidRPr="001B6EDE" w:rsidRDefault="00B04B27" w:rsidP="000E063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lang w:val="en-GB"/>
              </w:rPr>
            </w:pPr>
            <w:r w:rsidRPr="001B6EDE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>Who</w:t>
            </w:r>
            <w:r w:rsidR="000E0635" w:rsidRPr="001B6EDE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>?</w:t>
            </w:r>
          </w:p>
          <w:p w14:paraId="6E725AAC" w14:textId="0E0F6F7A" w:rsidR="000E0635" w:rsidRPr="001B6EDE" w:rsidRDefault="0002766B" w:rsidP="0002766B">
            <w:pPr>
              <w:jc w:val="center"/>
              <w:rPr>
                <w:rFonts w:ascii="Palatino Linotype" w:hAnsi="Palatino Linotype" w:cs="Arial"/>
                <w:b/>
                <w:sz w:val="20"/>
                <w:lang w:val="en-GB"/>
              </w:rPr>
            </w:pPr>
            <w:r w:rsidRPr="001B6EDE">
              <w:rPr>
                <w:rFonts w:ascii="Palatino Linotype" w:hAnsi="Palatino Linotype" w:cs="Arial"/>
                <w:sz w:val="20"/>
                <w:lang w:val="en-GB"/>
              </w:rPr>
              <w:t>implemented / was r</w:t>
            </w:r>
            <w:r w:rsidR="0042421C" w:rsidRPr="001B6EDE">
              <w:rPr>
                <w:rFonts w:ascii="Palatino Linotype" w:hAnsi="Palatino Linotype" w:cs="Arial"/>
                <w:sz w:val="20"/>
                <w:lang w:val="en-GB"/>
              </w:rPr>
              <w:t>esponsib</w:t>
            </w:r>
            <w:r w:rsidR="00B04B27" w:rsidRPr="001B6EDE">
              <w:rPr>
                <w:rFonts w:ascii="Palatino Linotype" w:hAnsi="Palatino Linotype" w:cs="Arial"/>
                <w:sz w:val="20"/>
                <w:lang w:val="en-GB"/>
              </w:rPr>
              <w:t>l</w:t>
            </w:r>
            <w:r w:rsidR="0042421C" w:rsidRPr="001B6EDE">
              <w:rPr>
                <w:rFonts w:ascii="Palatino Linotype" w:hAnsi="Palatino Linotype" w:cs="Arial"/>
                <w:sz w:val="20"/>
                <w:lang w:val="en-GB"/>
              </w:rPr>
              <w:t>e</w:t>
            </w:r>
            <w:r w:rsidR="00B04B27" w:rsidRPr="001B6EDE">
              <w:rPr>
                <w:rFonts w:ascii="Palatino Linotype" w:hAnsi="Palatino Linotype" w:cs="Arial"/>
                <w:sz w:val="20"/>
                <w:lang w:val="en-GB"/>
              </w:rPr>
              <w:t xml:space="preserve"> for implementation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8C6F6D" w14:textId="13F341F8" w:rsidR="000E0635" w:rsidRPr="001B6EDE" w:rsidRDefault="00B04B27" w:rsidP="000E0635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lang w:val="en-GB"/>
              </w:rPr>
            </w:pPr>
            <w:r w:rsidRPr="001B6EDE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>When</w:t>
            </w:r>
            <w:r w:rsidR="000E0635" w:rsidRPr="001B6EDE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>?</w:t>
            </w:r>
          </w:p>
          <w:p w14:paraId="340D682B" w14:textId="47B54A6F" w:rsidR="00B04B27" w:rsidRPr="001B6EDE" w:rsidRDefault="008F5548" w:rsidP="00B04B27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lang w:val="en-GB"/>
              </w:rPr>
            </w:pPr>
            <w:r>
              <w:rPr>
                <w:rStyle w:val="normaltextrun"/>
                <w:rFonts w:ascii="Palatino Linotype" w:hAnsi="Palatino Linotype"/>
                <w:color w:val="000000"/>
                <w:sz w:val="20"/>
                <w:lang w:val="en-GB"/>
              </w:rPr>
              <w:t>w</w:t>
            </w:r>
            <w:r w:rsidR="00C43B28">
              <w:rPr>
                <w:rStyle w:val="normaltextrun"/>
                <w:rFonts w:ascii="Palatino Linotype" w:hAnsi="Palatino Linotype"/>
                <w:color w:val="000000"/>
                <w:sz w:val="20"/>
                <w:lang w:val="en-GB"/>
              </w:rPr>
              <w:t xml:space="preserve">as </w:t>
            </w:r>
            <w:r>
              <w:rPr>
                <w:rStyle w:val="normaltextrun"/>
                <w:rFonts w:ascii="Palatino Linotype" w:hAnsi="Palatino Linotype"/>
                <w:color w:val="000000"/>
                <w:sz w:val="20"/>
                <w:lang w:val="en-GB"/>
              </w:rPr>
              <w:t>it implemented:</w:t>
            </w:r>
            <w:r>
              <w:rPr>
                <w:rStyle w:val="normaltextrun"/>
                <w:rFonts w:ascii="Palatino Linotype" w:hAnsi="Palatino Linotype"/>
                <w:color w:val="000000"/>
                <w:sz w:val="20"/>
                <w:lang w:val="en-GB"/>
              </w:rPr>
              <w:br/>
            </w:r>
            <w:r w:rsidR="001B6EDE" w:rsidRPr="001B6EDE">
              <w:rPr>
                <w:rStyle w:val="normaltextrun"/>
                <w:rFonts w:ascii="Palatino Linotype" w:hAnsi="Palatino Linotype"/>
                <w:color w:val="000000"/>
                <w:sz w:val="20"/>
                <w:lang w:val="en-GB"/>
              </w:rPr>
              <w:t>d</w:t>
            </w:r>
            <w:r w:rsidR="0090563D" w:rsidRPr="001B6EDE">
              <w:rPr>
                <w:rStyle w:val="normaltextrun"/>
                <w:rFonts w:ascii="Palatino Linotype" w:hAnsi="Palatino Linotype"/>
                <w:color w:val="000000"/>
                <w:sz w:val="20"/>
                <w:lang w:val="en-GB"/>
              </w:rPr>
              <w:t>ate(s)</w:t>
            </w:r>
            <w:r>
              <w:rPr>
                <w:rStyle w:val="normaltextrun"/>
                <w:rFonts w:ascii="Palatino Linotype" w:hAnsi="Palatino Linotype"/>
                <w:color w:val="000000"/>
                <w:sz w:val="20"/>
                <w:lang w:val="en-GB"/>
              </w:rPr>
              <w:t>,</w:t>
            </w:r>
            <w:r w:rsidR="0090563D" w:rsidRPr="001B6EDE">
              <w:rPr>
                <w:rStyle w:val="normaltextrun"/>
                <w:rFonts w:ascii="Palatino Linotype" w:hAnsi="Palatino Linotype"/>
                <w:color w:val="000000"/>
                <w:sz w:val="20"/>
                <w:lang w:val="en-GB"/>
              </w:rPr>
              <w:t xml:space="preserve"> incl. </w:t>
            </w:r>
            <w:r w:rsidR="001B6EDE" w:rsidRPr="001B6EDE">
              <w:rPr>
                <w:rStyle w:val="normaltextrun"/>
                <w:rFonts w:ascii="Palatino Linotype" w:hAnsi="Palatino Linotype"/>
                <w:color w:val="000000"/>
                <w:sz w:val="20"/>
                <w:lang w:val="en-GB"/>
              </w:rPr>
              <w:t>d</w:t>
            </w:r>
            <w:r w:rsidR="0090563D" w:rsidRPr="001B6EDE">
              <w:rPr>
                <w:rStyle w:val="normaltextrun"/>
                <w:rFonts w:ascii="Palatino Linotype" w:hAnsi="Palatino Linotype"/>
                <w:color w:val="000000"/>
                <w:sz w:val="20"/>
                <w:lang w:val="en-GB"/>
              </w:rPr>
              <w:t>uration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930968C" w14:textId="77777777" w:rsidR="00986389" w:rsidRPr="001B6EDE" w:rsidRDefault="00B04B27" w:rsidP="0098638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lang w:val="en-GB"/>
              </w:rPr>
            </w:pPr>
            <w:r w:rsidRPr="001B6EDE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>Remarks</w:t>
            </w:r>
            <w:r w:rsidR="00A33B6F" w:rsidRPr="001B6EDE">
              <w:rPr>
                <w:rFonts w:ascii="Palatino Linotype" w:hAnsi="Palatino Linotype" w:cs="Arial"/>
                <w:b/>
                <w:bCs/>
                <w:sz w:val="20"/>
                <w:lang w:val="en-GB"/>
              </w:rPr>
              <w:t xml:space="preserve"> </w:t>
            </w:r>
            <w:r w:rsidR="00A33B6F" w:rsidRPr="001B6EDE">
              <w:rPr>
                <w:rStyle w:val="normaltextrun"/>
                <w:rFonts w:ascii="Palatino Linotype" w:hAnsi="Palatino Linotype" w:cs="Segoe UI"/>
                <w:b/>
                <w:bCs/>
                <w:sz w:val="20"/>
                <w:lang w:val="en-GB"/>
              </w:rPr>
              <w:t>concerning the implementation</w:t>
            </w:r>
          </w:p>
          <w:p w14:paraId="7EE8831F" w14:textId="39A48B70" w:rsidR="000E0635" w:rsidRPr="001B6EDE" w:rsidRDefault="001B6EDE" w:rsidP="009863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1B6EDE">
              <w:rPr>
                <w:rStyle w:val="normaltextrun"/>
                <w:rFonts w:ascii="Palatino Linotype" w:hAnsi="Palatino Linotype" w:cs="Segoe UI"/>
                <w:sz w:val="20"/>
                <w:szCs w:val="20"/>
                <w:lang w:val="en-GB"/>
              </w:rPr>
              <w:t>i</w:t>
            </w:r>
            <w:r w:rsidR="00A33B6F" w:rsidRPr="001B6EDE">
              <w:rPr>
                <w:rStyle w:val="normaltextrun"/>
                <w:rFonts w:ascii="Palatino Linotype" w:hAnsi="Palatino Linotype" w:cs="Segoe UI"/>
                <w:sz w:val="20"/>
                <w:szCs w:val="20"/>
                <w:lang w:val="en-GB"/>
              </w:rPr>
              <w:t>nformation in bullet points</w:t>
            </w:r>
            <w:r w:rsidR="008645AB">
              <w:rPr>
                <w:rStyle w:val="normaltextrun"/>
                <w:rFonts w:ascii="Palatino Linotype" w:hAnsi="Palatino Linotype" w:cs="Segoe UI"/>
                <w:sz w:val="20"/>
                <w:szCs w:val="20"/>
                <w:lang w:val="en-GB"/>
              </w:rPr>
              <w:t>:</w:t>
            </w:r>
            <w:r w:rsidR="00A33B6F" w:rsidRPr="001B6EDE">
              <w:rPr>
                <w:rStyle w:val="normaltextrun"/>
                <w:rFonts w:ascii="Palatino Linotype" w:hAnsi="Palatino Linotype" w:cs="Segoe UI"/>
                <w:sz w:val="20"/>
                <w:szCs w:val="20"/>
                <w:lang w:val="en-GB"/>
              </w:rPr>
              <w:t xml:space="preserve"> on groups</w:t>
            </w:r>
            <w:r w:rsidR="00286586">
              <w:rPr>
                <w:rStyle w:val="normaltextrun"/>
                <w:rFonts w:ascii="Palatino Linotype" w:hAnsi="Palatino Linotype" w:cs="Segoe UI"/>
                <w:sz w:val="20"/>
                <w:szCs w:val="20"/>
                <w:lang w:val="en-GB"/>
              </w:rPr>
              <w:t xml:space="preserve"> </w:t>
            </w:r>
            <w:r w:rsidR="005B131A">
              <w:rPr>
                <w:rStyle w:val="normaltextrun"/>
                <w:rFonts w:ascii="Palatino Linotype" w:hAnsi="Palatino Linotype" w:cs="Segoe UI"/>
                <w:sz w:val="20"/>
                <w:szCs w:val="20"/>
                <w:lang w:val="en-GB"/>
              </w:rPr>
              <w:t xml:space="preserve">and number </w:t>
            </w:r>
            <w:r w:rsidR="00286586">
              <w:rPr>
                <w:rStyle w:val="normaltextrun"/>
                <w:rFonts w:ascii="Palatino Linotype" w:hAnsi="Palatino Linotype" w:cs="Segoe UI"/>
                <w:sz w:val="20"/>
                <w:szCs w:val="20"/>
                <w:lang w:val="en-GB"/>
              </w:rPr>
              <w:t xml:space="preserve">of </w:t>
            </w:r>
            <w:r w:rsidR="00D45F2D">
              <w:rPr>
                <w:rStyle w:val="normaltextrun"/>
                <w:rFonts w:ascii="Palatino Linotype" w:hAnsi="Palatino Linotype" w:cs="Segoe UI"/>
                <w:sz w:val="20"/>
                <w:szCs w:val="20"/>
                <w:lang w:val="en-GB"/>
              </w:rPr>
              <w:t>people</w:t>
            </w:r>
            <w:r w:rsidR="00286586">
              <w:rPr>
                <w:rStyle w:val="normaltextrun"/>
                <w:rFonts w:ascii="Palatino Linotype" w:hAnsi="Palatino Linotype" w:cs="Segoe UI"/>
                <w:sz w:val="20"/>
                <w:szCs w:val="20"/>
                <w:lang w:val="en-GB"/>
              </w:rPr>
              <w:t xml:space="preserve">, </w:t>
            </w:r>
            <w:r w:rsidR="00A33B6F" w:rsidRPr="001B6EDE">
              <w:rPr>
                <w:rStyle w:val="normaltextrun"/>
                <w:rFonts w:ascii="Palatino Linotype" w:hAnsi="Palatino Linotype" w:cs="Segoe UI"/>
                <w:sz w:val="20"/>
                <w:szCs w:val="20"/>
                <w:lang w:val="en-GB"/>
              </w:rPr>
              <w:t>contents, challenges, successes, etc.</w:t>
            </w:r>
          </w:p>
        </w:tc>
      </w:tr>
      <w:tr w:rsidR="00AE5EA1" w:rsidRPr="00AE5EA1" w14:paraId="649AAC0D" w14:textId="77777777" w:rsidTr="008645AB">
        <w:tc>
          <w:tcPr>
            <w:tcW w:w="3857" w:type="dxa"/>
          </w:tcPr>
          <w:p w14:paraId="3DC4CD9E" w14:textId="4732C045" w:rsidR="00AE5EA1" w:rsidRPr="00AE5EA1" w:rsidRDefault="00AE5EA1" w:rsidP="00AE5EA1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AE5EA1">
              <w:rPr>
                <w:rFonts w:ascii="Palatino Linotype" w:hAnsi="Palatino Linotype" w:cs="Arial"/>
                <w:sz w:val="20"/>
                <w:lang w:val="en-GB"/>
              </w:rPr>
              <w:t>[</w:t>
            </w:r>
            <w:r w:rsidRPr="00AE5EA1">
              <w:rPr>
                <w:rFonts w:ascii="Palatino Linotype" w:hAnsi="Palatino Linotype" w:cs="Arial"/>
                <w:sz w:val="20"/>
                <w:lang w:val="en-GB"/>
              </w:rPr>
              <w:t xml:space="preserve">Copy entry Activity </w:t>
            </w:r>
            <w:r w:rsidRPr="00AE5EA1">
              <w:rPr>
                <w:rFonts w:ascii="Palatino Linotype" w:hAnsi="Palatino Linotype" w:cs="Arial"/>
                <w:sz w:val="20"/>
                <w:lang w:val="en-GB"/>
              </w:rPr>
              <w:t xml:space="preserve">01 </w:t>
            </w:r>
            <w:r w:rsidRPr="00AE5EA1">
              <w:rPr>
                <w:rFonts w:ascii="Palatino Linotype" w:hAnsi="Palatino Linotype" w:cs="Arial"/>
                <w:sz w:val="20"/>
                <w:lang w:val="en-GB"/>
              </w:rPr>
              <w:t>from Project planning</w:t>
            </w:r>
            <w:r w:rsidRPr="00AE5EA1">
              <w:rPr>
                <w:rFonts w:ascii="Palatino Linotype" w:hAnsi="Palatino Linotype" w:cs="Arial"/>
                <w:sz w:val="20"/>
                <w:lang w:val="en-GB"/>
              </w:rPr>
              <w:t>]</w:t>
            </w:r>
          </w:p>
        </w:tc>
        <w:tc>
          <w:tcPr>
            <w:tcW w:w="2976" w:type="dxa"/>
            <w:hideMark/>
          </w:tcPr>
          <w:p w14:paraId="4210F719" w14:textId="4746E8FC" w:rsidR="00AE5EA1" w:rsidRPr="00AE5EA1" w:rsidRDefault="00500530" w:rsidP="00AE5EA1">
            <w:pPr>
              <w:rPr>
                <w:rFonts w:ascii="Palatino Linotype" w:hAnsi="Palatino Linotype" w:cs="Arial"/>
                <w:sz w:val="20"/>
                <w:lang w:val="en-GB"/>
              </w:rPr>
            </w:pPr>
            <w:r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  <w:tc>
          <w:tcPr>
            <w:tcW w:w="2268" w:type="dxa"/>
            <w:hideMark/>
          </w:tcPr>
          <w:p w14:paraId="1FE4459D" w14:textId="77777777" w:rsidR="00AE5EA1" w:rsidRPr="00AE5EA1" w:rsidRDefault="00AE5EA1" w:rsidP="00AE5EA1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AE5EA1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  <w:tc>
          <w:tcPr>
            <w:tcW w:w="5387" w:type="dxa"/>
          </w:tcPr>
          <w:p w14:paraId="134F4F1C" w14:textId="77777777" w:rsidR="00AE5EA1" w:rsidRPr="001B6EDE" w:rsidRDefault="00AE5EA1" w:rsidP="00AE5EA1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1B6EDE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</w:tr>
      <w:tr w:rsidR="00AE5EA1" w:rsidRPr="00AE5EA1" w14:paraId="44C5B89B" w14:textId="77777777" w:rsidTr="008645AB">
        <w:tc>
          <w:tcPr>
            <w:tcW w:w="3857" w:type="dxa"/>
          </w:tcPr>
          <w:p w14:paraId="7D9667CD" w14:textId="2A4B7CFD" w:rsidR="00AE5EA1" w:rsidRPr="00AE5EA1" w:rsidRDefault="00AE5EA1" w:rsidP="00F5097A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AE5EA1">
              <w:rPr>
                <w:rFonts w:ascii="Palatino Linotype" w:hAnsi="Palatino Linotype" w:cs="Arial"/>
                <w:sz w:val="20"/>
                <w:lang w:val="en-GB"/>
              </w:rPr>
              <w:t>[Copy entry Activity 0</w:t>
            </w:r>
            <w:r>
              <w:rPr>
                <w:rFonts w:ascii="Palatino Linotype" w:hAnsi="Palatino Linotype" w:cs="Arial"/>
                <w:sz w:val="20"/>
                <w:lang w:val="en-GB"/>
              </w:rPr>
              <w:t>2</w:t>
            </w:r>
            <w:r w:rsidRPr="00AE5EA1">
              <w:rPr>
                <w:rFonts w:ascii="Palatino Linotype" w:hAnsi="Palatino Linotype" w:cs="Arial"/>
                <w:sz w:val="20"/>
                <w:lang w:val="en-GB"/>
              </w:rPr>
              <w:t xml:space="preserve"> from Project planning]</w:t>
            </w:r>
          </w:p>
        </w:tc>
        <w:tc>
          <w:tcPr>
            <w:tcW w:w="2976" w:type="dxa"/>
            <w:hideMark/>
          </w:tcPr>
          <w:p w14:paraId="0E192CD2" w14:textId="77777777" w:rsidR="00AE5EA1" w:rsidRPr="00AE5EA1" w:rsidRDefault="00AE5EA1" w:rsidP="00F5097A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AE5EA1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  <w:tc>
          <w:tcPr>
            <w:tcW w:w="2268" w:type="dxa"/>
            <w:hideMark/>
          </w:tcPr>
          <w:p w14:paraId="76D925D0" w14:textId="77777777" w:rsidR="00AE5EA1" w:rsidRPr="00AE5EA1" w:rsidRDefault="00AE5EA1" w:rsidP="00F5097A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AE5EA1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  <w:tc>
          <w:tcPr>
            <w:tcW w:w="5387" w:type="dxa"/>
          </w:tcPr>
          <w:p w14:paraId="038C9F3E" w14:textId="77777777" w:rsidR="00AE5EA1" w:rsidRPr="001B6EDE" w:rsidRDefault="00AE5EA1" w:rsidP="00F5097A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1B6EDE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</w:tr>
      <w:tr w:rsidR="00AE5EA1" w:rsidRPr="00AE5EA1" w14:paraId="31B4C660" w14:textId="77777777" w:rsidTr="008645AB">
        <w:tc>
          <w:tcPr>
            <w:tcW w:w="3857" w:type="dxa"/>
          </w:tcPr>
          <w:p w14:paraId="7047FD27" w14:textId="777CC004" w:rsidR="00AE5EA1" w:rsidRPr="00AE5EA1" w:rsidRDefault="00AE5EA1" w:rsidP="00F5097A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AE5EA1">
              <w:rPr>
                <w:rFonts w:ascii="Palatino Linotype" w:hAnsi="Palatino Linotype" w:cs="Arial"/>
                <w:sz w:val="20"/>
                <w:lang w:val="en-GB"/>
              </w:rPr>
              <w:t>[Copy entry Activity 0</w:t>
            </w:r>
            <w:r>
              <w:rPr>
                <w:rFonts w:ascii="Palatino Linotype" w:hAnsi="Palatino Linotype" w:cs="Arial"/>
                <w:sz w:val="20"/>
                <w:lang w:val="en-GB"/>
              </w:rPr>
              <w:t>3</w:t>
            </w:r>
            <w:r w:rsidRPr="00AE5EA1">
              <w:rPr>
                <w:rFonts w:ascii="Palatino Linotype" w:hAnsi="Palatino Linotype" w:cs="Arial"/>
                <w:sz w:val="20"/>
                <w:lang w:val="en-GB"/>
              </w:rPr>
              <w:t xml:space="preserve"> from Project planning]</w:t>
            </w:r>
          </w:p>
        </w:tc>
        <w:tc>
          <w:tcPr>
            <w:tcW w:w="2976" w:type="dxa"/>
            <w:hideMark/>
          </w:tcPr>
          <w:p w14:paraId="14C7C21F" w14:textId="77777777" w:rsidR="00AE5EA1" w:rsidRPr="00AE5EA1" w:rsidRDefault="00AE5EA1" w:rsidP="00F5097A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AE5EA1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  <w:tc>
          <w:tcPr>
            <w:tcW w:w="2268" w:type="dxa"/>
            <w:hideMark/>
          </w:tcPr>
          <w:p w14:paraId="4E6EE9F7" w14:textId="77777777" w:rsidR="00AE5EA1" w:rsidRPr="00AE5EA1" w:rsidRDefault="00AE5EA1" w:rsidP="00F5097A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AE5EA1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  <w:tc>
          <w:tcPr>
            <w:tcW w:w="5387" w:type="dxa"/>
          </w:tcPr>
          <w:p w14:paraId="1012863F" w14:textId="77777777" w:rsidR="00AE5EA1" w:rsidRPr="001B6EDE" w:rsidRDefault="00AE5EA1" w:rsidP="00F5097A">
            <w:pPr>
              <w:rPr>
                <w:rFonts w:ascii="Palatino Linotype" w:hAnsi="Palatino Linotype" w:cs="Arial"/>
                <w:sz w:val="20"/>
                <w:lang w:val="en-GB"/>
              </w:rPr>
            </w:pPr>
            <w:r w:rsidRPr="001B6EDE">
              <w:rPr>
                <w:rFonts w:ascii="Palatino Linotype" w:hAnsi="Palatino Linotype" w:cs="Arial"/>
                <w:sz w:val="20"/>
                <w:lang w:val="en-GB"/>
              </w:rPr>
              <w:t>…</w:t>
            </w:r>
          </w:p>
        </w:tc>
      </w:tr>
    </w:tbl>
    <w:p w14:paraId="388550C0" w14:textId="77777777" w:rsidR="00520314" w:rsidRDefault="00520314" w:rsidP="7BB9A7E7">
      <w:pPr>
        <w:pStyle w:val="Textkrper-Zeileneinzug"/>
        <w:ind w:left="426" w:right="-434"/>
        <w:jc w:val="left"/>
        <w:rPr>
          <w:rFonts w:ascii="Palatino Linotype" w:hAnsi="Palatino Linotype" w:cs="Arial"/>
          <w:b/>
          <w:bCs/>
          <w:sz w:val="20"/>
          <w:lang w:val="en-GB"/>
        </w:rPr>
      </w:pPr>
    </w:p>
    <w:p w14:paraId="0221BD9C" w14:textId="5BAA8A37" w:rsidR="00E70E34" w:rsidRPr="00D119DB" w:rsidRDefault="006709F3" w:rsidP="7BB9A7E7">
      <w:pPr>
        <w:pStyle w:val="Textkrper-Zeileneinzug"/>
        <w:ind w:left="426" w:right="-434"/>
        <w:jc w:val="left"/>
        <w:rPr>
          <w:rFonts w:ascii="Palatino Linotype" w:hAnsi="Palatino Linotype" w:cs="Arial"/>
          <w:b/>
          <w:bCs/>
          <w:sz w:val="20"/>
          <w:lang w:val="en-GB"/>
        </w:rPr>
      </w:pPr>
      <w:r w:rsidRPr="00A101DB">
        <w:rPr>
          <w:rFonts w:ascii="Palatino Linotype" w:hAnsi="Palatino Linotype" w:cs="Arial"/>
          <w:b/>
          <w:bCs/>
          <w:sz w:val="20"/>
          <w:lang w:val="en-GB"/>
        </w:rPr>
        <w:t>Are</w:t>
      </w:r>
      <w:r w:rsidRPr="00A101DB">
        <w:rPr>
          <w:rFonts w:ascii="Palatino Linotype" w:hAnsi="Palatino Linotype" w:cs="Arial"/>
          <w:b/>
          <w:bCs/>
          <w:w w:val="80"/>
          <w:sz w:val="20"/>
          <w:lang w:val="en-GB"/>
        </w:rPr>
        <w:t xml:space="preserve"> </w:t>
      </w:r>
      <w:r w:rsidRPr="00A101DB">
        <w:rPr>
          <w:rFonts w:ascii="Palatino Linotype" w:hAnsi="Palatino Linotype" w:cs="Arial"/>
          <w:b/>
          <w:bCs/>
          <w:sz w:val="20"/>
          <w:lang w:val="en-GB"/>
        </w:rPr>
        <w:t>there</w:t>
      </w:r>
      <w:r w:rsidRPr="00A101DB">
        <w:rPr>
          <w:rFonts w:ascii="Palatino Linotype" w:hAnsi="Palatino Linotype" w:cs="Arial"/>
          <w:b/>
          <w:bCs/>
          <w:w w:val="80"/>
          <w:sz w:val="20"/>
          <w:lang w:val="en-GB"/>
        </w:rPr>
        <w:t xml:space="preserve"> </w:t>
      </w:r>
      <w:r w:rsidRPr="00A101DB">
        <w:rPr>
          <w:rFonts w:ascii="Palatino Linotype" w:hAnsi="Palatino Linotype" w:cs="Arial"/>
          <w:b/>
          <w:bCs/>
          <w:sz w:val="20"/>
          <w:lang w:val="en-GB"/>
        </w:rPr>
        <w:t>any</w:t>
      </w:r>
      <w:r w:rsidRPr="00A101DB">
        <w:rPr>
          <w:rFonts w:ascii="Palatino Linotype" w:hAnsi="Palatino Linotype" w:cs="Arial"/>
          <w:b/>
          <w:bCs/>
          <w:w w:val="80"/>
          <w:sz w:val="20"/>
          <w:lang w:val="en-GB"/>
        </w:rPr>
        <w:t xml:space="preserve"> </w:t>
      </w:r>
      <w:r w:rsidRPr="00A101DB">
        <w:rPr>
          <w:rFonts w:ascii="Palatino Linotype" w:hAnsi="Palatino Linotype" w:cs="Arial"/>
          <w:b/>
          <w:bCs/>
          <w:sz w:val="20"/>
          <w:lang w:val="en-GB"/>
        </w:rPr>
        <w:t>pictures,</w:t>
      </w:r>
      <w:r w:rsidRPr="00A101DB">
        <w:rPr>
          <w:rFonts w:ascii="Palatino Linotype" w:hAnsi="Palatino Linotype" w:cs="Arial"/>
          <w:b/>
          <w:bCs/>
          <w:w w:val="80"/>
          <w:sz w:val="20"/>
          <w:lang w:val="en-GB"/>
        </w:rPr>
        <w:t xml:space="preserve"> </w:t>
      </w:r>
      <w:r w:rsidRPr="00A101DB">
        <w:rPr>
          <w:rFonts w:ascii="Palatino Linotype" w:hAnsi="Palatino Linotype" w:cs="Arial"/>
          <w:b/>
          <w:bCs/>
          <w:sz w:val="20"/>
          <w:lang w:val="en-GB"/>
        </w:rPr>
        <w:t>documents</w:t>
      </w:r>
      <w:r w:rsidRPr="00A101DB">
        <w:rPr>
          <w:rFonts w:ascii="Palatino Linotype" w:hAnsi="Palatino Linotype" w:cs="Arial"/>
          <w:b/>
          <w:bCs/>
          <w:w w:val="80"/>
          <w:sz w:val="20"/>
          <w:lang w:val="en-GB"/>
        </w:rPr>
        <w:t xml:space="preserve"> </w:t>
      </w:r>
      <w:r w:rsidRPr="00A101DB">
        <w:rPr>
          <w:rFonts w:ascii="Palatino Linotype" w:hAnsi="Palatino Linotype" w:cs="Arial"/>
          <w:b/>
          <w:bCs/>
          <w:sz w:val="20"/>
          <w:lang w:val="en-GB"/>
        </w:rPr>
        <w:t>or</w:t>
      </w:r>
      <w:r w:rsidRPr="00A101DB">
        <w:rPr>
          <w:rFonts w:ascii="Palatino Linotype" w:hAnsi="Palatino Linotype" w:cs="Arial"/>
          <w:b/>
          <w:bCs/>
          <w:w w:val="80"/>
          <w:sz w:val="20"/>
          <w:lang w:val="en-GB"/>
        </w:rPr>
        <w:t xml:space="preserve"> </w:t>
      </w:r>
      <w:r w:rsidRPr="00A101DB">
        <w:rPr>
          <w:rFonts w:ascii="Palatino Linotype" w:hAnsi="Palatino Linotype" w:cs="Arial"/>
          <w:b/>
          <w:bCs/>
          <w:sz w:val="20"/>
          <w:lang w:val="en-GB"/>
        </w:rPr>
        <w:t>films</w:t>
      </w:r>
      <w:r w:rsidRPr="00A101DB">
        <w:rPr>
          <w:rFonts w:ascii="Palatino Linotype" w:hAnsi="Palatino Linotype" w:cs="Arial"/>
          <w:b/>
          <w:bCs/>
          <w:w w:val="80"/>
          <w:sz w:val="20"/>
          <w:lang w:val="en-GB"/>
        </w:rPr>
        <w:t xml:space="preserve"> </w:t>
      </w:r>
      <w:r w:rsidRPr="00A101DB">
        <w:rPr>
          <w:rFonts w:ascii="Palatino Linotype" w:hAnsi="Palatino Linotype" w:cs="Arial"/>
          <w:b/>
          <w:bCs/>
          <w:sz w:val="20"/>
          <w:lang w:val="en-GB"/>
        </w:rPr>
        <w:t xml:space="preserve">available? </w:t>
      </w:r>
      <w:r w:rsidR="000E0635" w:rsidRPr="00A101DB">
        <w:rPr>
          <w:rFonts w:ascii="Wingdings" w:eastAsia="Wingdings" w:hAnsi="Wingdings" w:cs="Wingdings"/>
          <w:b/>
          <w:bCs/>
          <w:sz w:val="20"/>
          <w:lang w:val="en-GB"/>
        </w:rPr>
        <w:t>à</w:t>
      </w:r>
      <w:r w:rsidR="000E0635" w:rsidRPr="00A101DB">
        <w:rPr>
          <w:rFonts w:ascii="Palatino Linotype" w:hAnsi="Palatino Linotype" w:cs="Arial"/>
          <w:b/>
          <w:bCs/>
          <w:sz w:val="20"/>
          <w:lang w:val="en-GB"/>
        </w:rPr>
        <w:t xml:space="preserve"> </w:t>
      </w:r>
      <w:r w:rsidR="00B04B27" w:rsidRPr="00A101DB">
        <w:rPr>
          <w:rFonts w:ascii="Palatino Linotype" w:hAnsi="Palatino Linotype" w:cs="Arial"/>
          <w:b/>
          <w:bCs/>
          <w:sz w:val="20"/>
          <w:lang w:val="en-GB"/>
        </w:rPr>
        <w:t>Please</w:t>
      </w:r>
      <w:r w:rsidR="00B04B27" w:rsidRPr="00A101DB">
        <w:rPr>
          <w:rFonts w:ascii="Palatino Linotype" w:hAnsi="Palatino Linotype" w:cs="Arial"/>
          <w:b/>
          <w:bCs/>
          <w:w w:val="80"/>
          <w:sz w:val="20"/>
          <w:lang w:val="en-GB"/>
        </w:rPr>
        <w:t xml:space="preserve"> </w:t>
      </w:r>
      <w:r w:rsidR="0042421C" w:rsidRPr="00A101DB">
        <w:rPr>
          <w:rFonts w:ascii="Palatino Linotype" w:hAnsi="Palatino Linotype" w:cs="Arial"/>
          <w:b/>
          <w:bCs/>
          <w:sz w:val="20"/>
          <w:lang w:val="en-GB"/>
        </w:rPr>
        <w:t>compile and send</w:t>
      </w:r>
      <w:r w:rsidR="00B04B27" w:rsidRPr="00A101DB">
        <w:rPr>
          <w:rFonts w:ascii="Palatino Linotype" w:hAnsi="Palatino Linotype" w:cs="Arial"/>
          <w:b/>
          <w:bCs/>
          <w:w w:val="80"/>
          <w:sz w:val="20"/>
          <w:lang w:val="en-GB"/>
        </w:rPr>
        <w:t xml:space="preserve"> </w:t>
      </w:r>
      <w:r w:rsidR="0042421C" w:rsidRPr="00A101DB">
        <w:rPr>
          <w:rFonts w:ascii="Palatino Linotype" w:hAnsi="Palatino Linotype" w:cs="Arial"/>
          <w:b/>
          <w:bCs/>
          <w:sz w:val="20"/>
          <w:lang w:val="en-GB"/>
        </w:rPr>
        <w:t>digital data</w:t>
      </w:r>
      <w:r w:rsidR="002F2AF5" w:rsidRPr="00A101DB">
        <w:rPr>
          <w:rFonts w:ascii="Palatino Linotype" w:hAnsi="Palatino Linotype" w:cs="Arial"/>
          <w:b/>
          <w:bCs/>
          <w:sz w:val="20"/>
          <w:lang w:val="en-GB"/>
        </w:rPr>
        <w:t xml:space="preserve"> </w:t>
      </w:r>
      <w:r w:rsidR="00B04B27" w:rsidRPr="00A101DB">
        <w:rPr>
          <w:rFonts w:ascii="Palatino Linotype" w:hAnsi="Palatino Linotype" w:cs="Arial"/>
          <w:b/>
          <w:bCs/>
          <w:sz w:val="20"/>
          <w:lang w:val="en-GB"/>
        </w:rPr>
        <w:t>/</w:t>
      </w:r>
      <w:r w:rsidR="0042421C" w:rsidRPr="00A101DB">
        <w:rPr>
          <w:rFonts w:ascii="Palatino Linotype" w:hAnsi="Palatino Linotype" w:cs="Arial"/>
          <w:b/>
          <w:bCs/>
          <w:sz w:val="20"/>
          <w:lang w:val="en-GB"/>
        </w:rPr>
        <w:t xml:space="preserve"> </w:t>
      </w:r>
      <w:r w:rsidR="00B04B27" w:rsidRPr="00A101DB">
        <w:rPr>
          <w:rFonts w:ascii="Palatino Linotype" w:hAnsi="Palatino Linotype" w:cs="Arial"/>
          <w:b/>
          <w:bCs/>
          <w:sz w:val="20"/>
          <w:lang w:val="en-GB"/>
        </w:rPr>
        <w:t>links,</w:t>
      </w:r>
      <w:r w:rsidR="00B04B27" w:rsidRPr="00A101DB">
        <w:rPr>
          <w:rFonts w:ascii="Palatino Linotype" w:hAnsi="Palatino Linotype" w:cs="Arial"/>
          <w:b/>
          <w:bCs/>
          <w:w w:val="80"/>
          <w:sz w:val="20"/>
          <w:lang w:val="en-GB"/>
        </w:rPr>
        <w:t xml:space="preserve"> </w:t>
      </w:r>
      <w:r w:rsidR="00B04B27" w:rsidRPr="00A101DB">
        <w:rPr>
          <w:rFonts w:ascii="Palatino Linotype" w:hAnsi="Palatino Linotype" w:cs="Arial"/>
          <w:b/>
          <w:bCs/>
          <w:sz w:val="20"/>
          <w:lang w:val="en-GB"/>
        </w:rPr>
        <w:t>which</w:t>
      </w:r>
      <w:r w:rsidR="00B04B27" w:rsidRPr="00A101DB">
        <w:rPr>
          <w:rFonts w:ascii="Palatino Linotype" w:hAnsi="Palatino Linotype" w:cs="Arial"/>
          <w:b/>
          <w:bCs/>
          <w:w w:val="80"/>
          <w:sz w:val="20"/>
          <w:lang w:val="en-GB"/>
        </w:rPr>
        <w:t xml:space="preserve"> </w:t>
      </w:r>
      <w:r w:rsidR="00B04B27" w:rsidRPr="00A101DB">
        <w:rPr>
          <w:rFonts w:ascii="Palatino Linotype" w:hAnsi="Palatino Linotype" w:cs="Arial"/>
          <w:b/>
          <w:bCs/>
          <w:sz w:val="20"/>
          <w:lang w:val="en-GB"/>
        </w:rPr>
        <w:t>ifa/zivik</w:t>
      </w:r>
      <w:r w:rsidR="00B04B27" w:rsidRPr="00A101DB">
        <w:rPr>
          <w:rFonts w:ascii="Palatino Linotype" w:hAnsi="Palatino Linotype" w:cs="Arial"/>
          <w:b/>
          <w:bCs/>
          <w:w w:val="80"/>
          <w:sz w:val="20"/>
          <w:lang w:val="en-GB"/>
        </w:rPr>
        <w:t xml:space="preserve"> </w:t>
      </w:r>
      <w:r w:rsidR="00B04B27" w:rsidRPr="00A101DB">
        <w:rPr>
          <w:rFonts w:ascii="Palatino Linotype" w:hAnsi="Palatino Linotype" w:cs="Arial"/>
          <w:b/>
          <w:bCs/>
          <w:sz w:val="20"/>
          <w:lang w:val="en-GB"/>
        </w:rPr>
        <w:t>may</w:t>
      </w:r>
      <w:r w:rsidR="00B04B27" w:rsidRPr="00A101DB">
        <w:rPr>
          <w:rFonts w:ascii="Palatino Linotype" w:hAnsi="Palatino Linotype" w:cs="Arial"/>
          <w:b/>
          <w:bCs/>
          <w:w w:val="80"/>
          <w:sz w:val="20"/>
          <w:lang w:val="en-GB"/>
        </w:rPr>
        <w:t xml:space="preserve"> </w:t>
      </w:r>
      <w:r w:rsidR="00B04B27" w:rsidRPr="00A101DB">
        <w:rPr>
          <w:rFonts w:ascii="Palatino Linotype" w:hAnsi="Palatino Linotype" w:cs="Arial"/>
          <w:b/>
          <w:bCs/>
          <w:sz w:val="20"/>
          <w:lang w:val="en-GB"/>
        </w:rPr>
        <w:t>use</w:t>
      </w:r>
      <w:r w:rsidR="000E0635" w:rsidRPr="00A101DB">
        <w:rPr>
          <w:rFonts w:ascii="Palatino Linotype" w:hAnsi="Palatino Linotype" w:cs="Arial"/>
          <w:b/>
          <w:bCs/>
          <w:w w:val="80"/>
          <w:sz w:val="20"/>
          <w:lang w:val="en-GB"/>
        </w:rPr>
        <w:t xml:space="preserve"> </w:t>
      </w:r>
      <w:r w:rsidR="000E0635" w:rsidRPr="00A101DB">
        <w:rPr>
          <w:rFonts w:ascii="Palatino Linotype" w:hAnsi="Palatino Linotype" w:cs="Arial"/>
          <w:b/>
          <w:bCs/>
          <w:sz w:val="20"/>
          <w:lang w:val="en-GB"/>
        </w:rPr>
        <w:t>(</w:t>
      </w:r>
      <w:bookmarkStart w:id="0" w:name="_Hlk86930322"/>
      <w:r w:rsidR="00B04B27" w:rsidRPr="00A101DB">
        <w:rPr>
          <w:rFonts w:ascii="Palatino Linotype" w:hAnsi="Palatino Linotype" w:cs="Arial"/>
          <w:b/>
          <w:bCs/>
          <w:sz w:val="20"/>
          <w:lang w:val="en-GB"/>
        </w:rPr>
        <w:t>see</w:t>
      </w:r>
      <w:r w:rsidR="000E0635" w:rsidRPr="00A101DB">
        <w:rPr>
          <w:rFonts w:ascii="Palatino Linotype" w:hAnsi="Palatino Linotype" w:cs="Arial"/>
          <w:b/>
          <w:bCs/>
          <w:w w:val="80"/>
          <w:sz w:val="20"/>
          <w:lang w:val="en-GB"/>
        </w:rPr>
        <w:t xml:space="preserve"> </w:t>
      </w:r>
      <w:r w:rsidR="00455E04" w:rsidRPr="00A101DB">
        <w:rPr>
          <w:rFonts w:ascii="Palatino Linotype" w:hAnsi="Palatino Linotype" w:cs="Arial"/>
          <w:b/>
          <w:bCs/>
          <w:sz w:val="20"/>
          <w:lang w:val="en-GB"/>
        </w:rPr>
        <w:t>Art.</w:t>
      </w:r>
      <w:r w:rsidR="00880B3D" w:rsidRPr="00A101DB">
        <w:rPr>
          <w:rFonts w:ascii="Palatino Linotype" w:hAnsi="Palatino Linotype" w:cs="Arial"/>
          <w:b/>
          <w:bCs/>
          <w:sz w:val="20"/>
          <w:lang w:val="en-GB"/>
        </w:rPr>
        <w:t xml:space="preserve"> 17</w:t>
      </w:r>
      <w:r w:rsidR="00455E04" w:rsidRPr="00A101DB">
        <w:rPr>
          <w:rFonts w:ascii="Palatino Linotype" w:hAnsi="Palatino Linotype" w:cs="Arial"/>
          <w:b/>
          <w:bCs/>
          <w:sz w:val="20"/>
          <w:lang w:val="en-GB"/>
        </w:rPr>
        <w:t xml:space="preserve"> (1)</w:t>
      </w:r>
      <w:r w:rsidR="008B164E" w:rsidRPr="00A101DB">
        <w:rPr>
          <w:rFonts w:ascii="Palatino Linotype" w:hAnsi="Palatino Linotype" w:cs="Arial"/>
          <w:b/>
          <w:bCs/>
          <w:w w:val="66"/>
          <w:sz w:val="20"/>
          <w:lang w:val="en-GB"/>
        </w:rPr>
        <w:t xml:space="preserve"> </w:t>
      </w:r>
      <w:r w:rsidR="00E82FFF" w:rsidRPr="00A101DB">
        <w:rPr>
          <w:rFonts w:ascii="Palatino Linotype" w:hAnsi="Palatino Linotype" w:cs="Arial"/>
          <w:b/>
          <w:bCs/>
          <w:sz w:val="20"/>
          <w:lang w:val="en-GB"/>
        </w:rPr>
        <w:t>GTA</w:t>
      </w:r>
      <w:bookmarkEnd w:id="0"/>
      <w:r w:rsidR="00B04B27" w:rsidRPr="00A101DB">
        <w:rPr>
          <w:rFonts w:ascii="Palatino Linotype" w:hAnsi="Palatino Linotype" w:cs="Arial"/>
          <w:b/>
          <w:bCs/>
          <w:sz w:val="20"/>
          <w:lang w:val="en-GB"/>
        </w:rPr>
        <w:t>)</w:t>
      </w:r>
      <w:r w:rsidR="000E0635" w:rsidRPr="00A101DB">
        <w:rPr>
          <w:rFonts w:ascii="Palatino Linotype" w:hAnsi="Palatino Linotype" w:cs="Arial"/>
          <w:b/>
          <w:bCs/>
          <w:sz w:val="20"/>
          <w:lang w:val="en-GB"/>
        </w:rPr>
        <w:t>.</w:t>
      </w:r>
    </w:p>
    <w:p w14:paraId="73D684DE" w14:textId="69211F33" w:rsidR="00E51D6F" w:rsidRPr="00D119DB" w:rsidRDefault="00E51D6F" w:rsidP="00DD303B">
      <w:pPr>
        <w:spacing w:line="264" w:lineRule="auto"/>
        <w:rPr>
          <w:rFonts w:ascii="Palatino Linotype" w:hAnsi="Palatino Linotype" w:cs="Arial"/>
          <w:sz w:val="20"/>
          <w:lang w:val="en-GB"/>
        </w:rPr>
      </w:pPr>
    </w:p>
    <w:p w14:paraId="02907923" w14:textId="7CD43B0C" w:rsidR="004440D3" w:rsidRPr="00D119DB" w:rsidRDefault="00937FA8" w:rsidP="00E70E34">
      <w:pPr>
        <w:pStyle w:val="Textkrper-Zeileneinzug"/>
        <w:numPr>
          <w:ilvl w:val="0"/>
          <w:numId w:val="17"/>
        </w:numPr>
        <w:ind w:left="426" w:hanging="426"/>
        <w:jc w:val="left"/>
        <w:rPr>
          <w:rFonts w:ascii="Palatino Linotype" w:hAnsi="Palatino Linotype" w:cs="Arial"/>
          <w:b/>
          <w:sz w:val="20"/>
          <w:lang w:val="en-GB"/>
        </w:rPr>
      </w:pPr>
      <w:r w:rsidRPr="00D119DB">
        <w:rPr>
          <w:rFonts w:ascii="Palatino Linotype" w:hAnsi="Palatino Linotype" w:cs="Arial"/>
          <w:b/>
          <w:sz w:val="20"/>
          <w:lang w:val="en-GB"/>
        </w:rPr>
        <w:t xml:space="preserve">Description of </w:t>
      </w:r>
      <w:r w:rsidR="004D764A" w:rsidRPr="00D119DB">
        <w:rPr>
          <w:rFonts w:ascii="Palatino Linotype" w:hAnsi="Palatino Linotype" w:cs="Arial"/>
          <w:b/>
          <w:sz w:val="20"/>
          <w:lang w:val="en-GB"/>
        </w:rPr>
        <w:t xml:space="preserve">key actors, </w:t>
      </w:r>
      <w:r w:rsidRPr="00D119DB">
        <w:rPr>
          <w:rFonts w:ascii="Palatino Linotype" w:hAnsi="Palatino Linotype" w:cs="Arial"/>
          <w:b/>
          <w:sz w:val="20"/>
          <w:lang w:val="en-GB"/>
        </w:rPr>
        <w:t>outcomes and milestones</w:t>
      </w:r>
    </w:p>
    <w:p w14:paraId="79D8F5DD" w14:textId="641BCE7F" w:rsidR="0002766B" w:rsidRPr="00D119DB" w:rsidRDefault="00937FA8" w:rsidP="003B4D1D">
      <w:pPr>
        <w:pStyle w:val="Textkrper-Zeileneinzug"/>
        <w:ind w:left="425"/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Please refer </w:t>
      </w:r>
      <w:r w:rsidR="00437153" w:rsidRPr="00437153">
        <w:rPr>
          <w:rFonts w:ascii="Palatino Linotype" w:hAnsi="Palatino Linotype" w:cs="Arial"/>
          <w:color w:val="808080" w:themeColor="background1" w:themeShade="80"/>
          <w:sz w:val="20"/>
          <w:u w:val="single"/>
          <w:lang w:val="en-GB"/>
        </w:rPr>
        <w:t>separately</w:t>
      </w:r>
      <w:r w:rsidR="00437153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to </w:t>
      </w:r>
      <w:r w:rsidR="004D764A" w:rsidRPr="00D119DB">
        <w:rPr>
          <w:rFonts w:ascii="Palatino Linotype" w:hAnsi="Palatino Linotype" w:cs="Arial"/>
          <w:color w:val="808080" w:themeColor="background1" w:themeShade="80"/>
          <w:sz w:val="20"/>
          <w:u w:val="single"/>
          <w:lang w:val="en-GB"/>
        </w:rPr>
        <w:t>each</w:t>
      </w:r>
      <w:r w:rsidR="004D764A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02766B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key actor, which </w:t>
      </w:r>
      <w:r w:rsidR="00CB460A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was</w:t>
      </w:r>
      <w:r w:rsidR="0002766B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identified in the Project planning (Appendix 1 of the </w:t>
      </w:r>
      <w:r w:rsidR="00E82FFF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GTA</w:t>
      </w:r>
      <w:r w:rsidR="0002766B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), and </w:t>
      </w:r>
      <w:r w:rsidR="00CB460A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the </w:t>
      </w:r>
      <w:r w:rsidR="0002766B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outcomes and milestones (process indicators)</w:t>
      </w:r>
      <w:r w:rsidR="00CB460A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related to this key actor. </w:t>
      </w:r>
      <w:r w:rsidR="0002766B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First, copy the </w:t>
      </w:r>
      <w:r w:rsidR="00DD303B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entries</w:t>
      </w:r>
      <w:r w:rsidR="0002766B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CB460A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for key actor 1 </w:t>
      </w:r>
      <w:r w:rsidR="0002766B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from the Project planning chart, </w:t>
      </w:r>
      <w:r w:rsidR="00DD303B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and then </w:t>
      </w:r>
      <w:r w:rsidR="0002766B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answer the three </w:t>
      </w:r>
      <w:r w:rsidR="00CB460A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questions </w:t>
      </w:r>
      <w:r w:rsidR="0002766B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for this key actor. </w:t>
      </w:r>
      <w:r w:rsidR="00DD303B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Subsequently</w:t>
      </w:r>
      <w:r w:rsidR="0002766B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repeat for key actor 2, key actor 3, etc.</w:t>
      </w:r>
    </w:p>
    <w:tbl>
      <w:tblPr>
        <w:tblW w:w="144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821"/>
        <w:gridCol w:w="4963"/>
      </w:tblGrid>
      <w:tr w:rsidR="00CB460A" w:rsidRPr="00D119DB" w14:paraId="293A0583" w14:textId="77777777">
        <w:trPr>
          <w:trHeight w:val="221"/>
          <w:tblHeader/>
          <w:tblCellSpacing w:w="0" w:type="dxa"/>
        </w:trPr>
        <w:tc>
          <w:tcPr>
            <w:tcW w:w="4685" w:type="dxa"/>
            <w:shd w:val="clear" w:color="auto" w:fill="BFBFBF" w:themeFill="background1" w:themeFillShade="BF"/>
          </w:tcPr>
          <w:p w14:paraId="045283A2" w14:textId="6D09DDD2" w:rsidR="00CB460A" w:rsidRPr="00D119DB" w:rsidRDefault="00CB460A" w:rsidP="00CB460A">
            <w:pPr>
              <w:pStyle w:val="Listenabsatz"/>
              <w:numPr>
                <w:ilvl w:val="0"/>
                <w:numId w:val="27"/>
              </w:numPr>
              <w:ind w:left="357" w:hanging="357"/>
              <w:rPr>
                <w:rFonts w:ascii="Palatino Linotype" w:hAnsi="Palatino Linotype"/>
                <w:b/>
                <w:bCs/>
                <w:sz w:val="20"/>
                <w:lang w:val="en-GB"/>
              </w:rPr>
            </w:pPr>
            <w:r w:rsidRPr="00D119DB">
              <w:rPr>
                <w:rFonts w:ascii="Palatino Linotype" w:hAnsi="Palatino Linotype"/>
                <w:b/>
                <w:bCs/>
                <w:sz w:val="20"/>
                <w:lang w:val="en-GB"/>
              </w:rPr>
              <w:t xml:space="preserve">Key actor 1 </w:t>
            </w:r>
          </w:p>
        </w:tc>
        <w:tc>
          <w:tcPr>
            <w:tcW w:w="4821" w:type="dxa"/>
            <w:shd w:val="clear" w:color="auto" w:fill="BFBFBF" w:themeFill="background1" w:themeFillShade="BF"/>
          </w:tcPr>
          <w:p w14:paraId="6C908EDA" w14:textId="77777777" w:rsidR="00CB460A" w:rsidRPr="00D119DB" w:rsidRDefault="00CB460A" w:rsidP="00CB460A">
            <w:pPr>
              <w:rPr>
                <w:rFonts w:ascii="Palatino Linotype" w:hAnsi="Palatino Linotype"/>
                <w:b/>
                <w:bCs/>
                <w:sz w:val="20"/>
                <w:lang w:val="en-GB"/>
              </w:rPr>
            </w:pPr>
            <w:r w:rsidRPr="00D119DB">
              <w:rPr>
                <w:rFonts w:ascii="Palatino Linotype" w:hAnsi="Palatino Linotype"/>
                <w:b/>
                <w:bCs/>
                <w:sz w:val="20"/>
                <w:lang w:val="en-GB"/>
              </w:rPr>
              <w:t>Outcome</w:t>
            </w:r>
          </w:p>
        </w:tc>
        <w:tc>
          <w:tcPr>
            <w:tcW w:w="4963" w:type="dxa"/>
            <w:shd w:val="clear" w:color="auto" w:fill="BFBFBF" w:themeFill="background1" w:themeFillShade="BF"/>
          </w:tcPr>
          <w:p w14:paraId="00C53976" w14:textId="43248943" w:rsidR="00CB460A" w:rsidRPr="00D119DB" w:rsidRDefault="00CB460A" w:rsidP="00CB460A">
            <w:pPr>
              <w:rPr>
                <w:rFonts w:ascii="Palatino Linotype" w:hAnsi="Palatino Linotype"/>
                <w:b/>
                <w:bCs/>
                <w:sz w:val="20"/>
                <w:lang w:val="en-GB"/>
              </w:rPr>
            </w:pPr>
            <w:r w:rsidRPr="00D119DB">
              <w:rPr>
                <w:rFonts w:ascii="Palatino Linotype" w:hAnsi="Palatino Linotype"/>
                <w:b/>
                <w:bCs/>
                <w:sz w:val="20"/>
                <w:lang w:val="en-GB"/>
              </w:rPr>
              <w:t>Milestones (Process indicators)</w:t>
            </w:r>
          </w:p>
        </w:tc>
      </w:tr>
      <w:tr w:rsidR="00CB460A" w:rsidRPr="00061218" w14:paraId="74D609EF" w14:textId="77777777">
        <w:trPr>
          <w:trHeight w:val="20"/>
          <w:tblCellSpacing w:w="0" w:type="dxa"/>
        </w:trPr>
        <w:tc>
          <w:tcPr>
            <w:tcW w:w="4685" w:type="dxa"/>
            <w:shd w:val="clear" w:color="auto" w:fill="auto"/>
          </w:tcPr>
          <w:p w14:paraId="31F23B6C" w14:textId="3CFBDDA5" w:rsidR="00CB460A" w:rsidRPr="00D119DB" w:rsidRDefault="00CB460A" w:rsidP="00CB460A">
            <w:pPr>
              <w:rPr>
                <w:rFonts w:ascii="Palatino Linotype" w:hAnsi="Palatino Linotype"/>
                <w:bCs/>
                <w:sz w:val="20"/>
                <w:lang w:val="en-GB"/>
              </w:rPr>
            </w:pPr>
            <w:r w:rsidRPr="00D119DB">
              <w:rPr>
                <w:rFonts w:ascii="Palatino Linotype" w:hAnsi="Palatino Linotype"/>
                <w:bCs/>
                <w:sz w:val="20"/>
                <w:lang w:val="en-GB"/>
              </w:rPr>
              <w:t>[Copy entry from Project planning]</w:t>
            </w:r>
          </w:p>
        </w:tc>
        <w:tc>
          <w:tcPr>
            <w:tcW w:w="4821" w:type="dxa"/>
            <w:shd w:val="clear" w:color="auto" w:fill="auto"/>
          </w:tcPr>
          <w:p w14:paraId="34DE727E" w14:textId="5A7B5C8D" w:rsidR="00CB460A" w:rsidRPr="00D119DB" w:rsidRDefault="00CB460A" w:rsidP="00CB460A">
            <w:pPr>
              <w:rPr>
                <w:rFonts w:ascii="Palatino Linotype" w:hAnsi="Palatino Linotype"/>
                <w:bCs/>
                <w:sz w:val="20"/>
                <w:lang w:val="en-GB"/>
              </w:rPr>
            </w:pPr>
            <w:r w:rsidRPr="00D119DB">
              <w:rPr>
                <w:rFonts w:ascii="Palatino Linotype" w:hAnsi="Palatino Linotype"/>
                <w:bCs/>
                <w:sz w:val="20"/>
                <w:lang w:val="en-GB"/>
              </w:rPr>
              <w:t>[Copy entry from Project planning]</w:t>
            </w:r>
          </w:p>
        </w:tc>
        <w:tc>
          <w:tcPr>
            <w:tcW w:w="4963" w:type="dxa"/>
            <w:shd w:val="clear" w:color="auto" w:fill="auto"/>
          </w:tcPr>
          <w:p w14:paraId="54DB1C35" w14:textId="4C84A586" w:rsidR="00CB460A" w:rsidRPr="00D119DB" w:rsidRDefault="00CB460A" w:rsidP="00CB460A">
            <w:pPr>
              <w:jc w:val="both"/>
              <w:rPr>
                <w:rFonts w:ascii="Palatino Linotype" w:hAnsi="Palatino Linotype"/>
                <w:bCs/>
                <w:sz w:val="20"/>
                <w:lang w:val="en-GB"/>
              </w:rPr>
            </w:pPr>
            <w:r w:rsidRPr="00D119DB">
              <w:rPr>
                <w:rFonts w:ascii="Palatino Linotype" w:hAnsi="Palatino Linotype"/>
                <w:bCs/>
                <w:sz w:val="20"/>
                <w:lang w:val="en-GB"/>
              </w:rPr>
              <w:t>[Copy entry from Project planning]</w:t>
            </w:r>
          </w:p>
        </w:tc>
      </w:tr>
    </w:tbl>
    <w:p w14:paraId="33B59288" w14:textId="23EF6303" w:rsidR="00CB460A" w:rsidRPr="00D119DB" w:rsidRDefault="00CB460A" w:rsidP="00303708">
      <w:pPr>
        <w:pStyle w:val="Textkrper-Zeileneinzug"/>
        <w:numPr>
          <w:ilvl w:val="0"/>
          <w:numId w:val="28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D119DB">
        <w:rPr>
          <w:rFonts w:ascii="Palatino Linotype" w:hAnsi="Palatino Linotype" w:cs="Arial"/>
          <w:b/>
          <w:sz w:val="20"/>
          <w:lang w:val="en-GB"/>
        </w:rPr>
        <w:t>Which procedures and criteria were used for selecting the participants (</w:t>
      </w:r>
      <w:r w:rsidR="00DD303B" w:rsidRPr="00D119DB">
        <w:rPr>
          <w:rFonts w:ascii="Palatino Linotype" w:hAnsi="Palatino Linotype" w:cs="Arial"/>
          <w:b/>
          <w:sz w:val="20"/>
          <w:lang w:val="en-GB"/>
        </w:rPr>
        <w:t>e</w:t>
      </w:r>
      <w:r w:rsidRPr="00D119DB">
        <w:rPr>
          <w:rFonts w:ascii="Palatino Linotype" w:hAnsi="Palatino Linotype" w:cs="Arial"/>
          <w:b/>
          <w:sz w:val="20"/>
          <w:lang w:val="en-GB"/>
        </w:rPr>
        <w:t>.</w:t>
      </w:r>
      <w:r w:rsidR="00DD303B" w:rsidRPr="00D119DB">
        <w:rPr>
          <w:rFonts w:ascii="Palatino Linotype" w:hAnsi="Palatino Linotype" w:cs="Arial"/>
          <w:b/>
          <w:sz w:val="20"/>
          <w:lang w:val="en-GB"/>
        </w:rPr>
        <w:t>g</w:t>
      </w:r>
      <w:r w:rsidRPr="00D119DB">
        <w:rPr>
          <w:rFonts w:ascii="Palatino Linotype" w:hAnsi="Palatino Linotype" w:cs="Arial"/>
          <w:b/>
          <w:sz w:val="20"/>
          <w:lang w:val="en-GB"/>
        </w:rPr>
        <w:t xml:space="preserve">. affiliation such as gender, religion, ethnicity, age, regional origin, sexual orientation)? Did any deviations from the Project planning occur? What were the reasons for these deviations? </w:t>
      </w:r>
    </w:p>
    <w:p w14:paraId="3256BE28" w14:textId="77777777" w:rsidR="00CB460A" w:rsidRPr="00D119DB" w:rsidRDefault="00CB460A" w:rsidP="00CB460A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44C9CF03" w14:textId="77777777" w:rsidR="00CB460A" w:rsidRPr="00D119DB" w:rsidRDefault="00CB460A" w:rsidP="00CB460A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p w14:paraId="0D176EB3" w14:textId="31683CA5" w:rsidR="00CB460A" w:rsidRPr="00D119DB" w:rsidRDefault="00CB460A" w:rsidP="00CB460A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4E38431F" w14:textId="77777777" w:rsidR="001C7CF7" w:rsidRPr="001C7CF7" w:rsidRDefault="009D7E54" w:rsidP="00303708">
      <w:pPr>
        <w:pStyle w:val="Textkrper-Zeileneinzug"/>
        <w:numPr>
          <w:ilvl w:val="0"/>
          <w:numId w:val="28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A101DB">
        <w:rPr>
          <w:rFonts w:ascii="Palatino Linotype" w:hAnsi="Palatino Linotype" w:cs="Arial"/>
          <w:b/>
          <w:sz w:val="20"/>
          <w:lang w:val="en-GB"/>
        </w:rPr>
        <w:t>Which changes in the key actor’s actions (outcomes) were achieved? On the basis of which examples can you observe this</w:t>
      </w:r>
      <w:r w:rsidRPr="00926C12">
        <w:rPr>
          <w:rFonts w:ascii="Palatino Linotype" w:hAnsi="Palatino Linotype" w:cs="Arial"/>
          <w:b/>
          <w:bCs/>
          <w:sz w:val="20"/>
        </w:rPr>
        <w:t xml:space="preserve">? </w:t>
      </w:r>
    </w:p>
    <w:p w14:paraId="5EB54F4B" w14:textId="5F73E53C" w:rsidR="009D7E54" w:rsidRPr="007B7717" w:rsidRDefault="007B4B26" w:rsidP="001C7CF7">
      <w:pPr>
        <w:pStyle w:val="Textkrper-Zeileneinzug"/>
        <w:ind w:left="425"/>
        <w:jc w:val="left"/>
        <w:rPr>
          <w:rFonts w:ascii="Palatino Linotype" w:hAnsi="Palatino Linotype" w:cs="Arial"/>
          <w:b/>
          <w:sz w:val="20"/>
          <w:lang w:val="en-GB"/>
        </w:rPr>
      </w:pPr>
      <w:r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>If applicable, p</w:t>
      </w:r>
      <w:r w:rsidR="009D7E54" w:rsidRPr="007B7717"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 xml:space="preserve">lease </w:t>
      </w:r>
      <w:r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 xml:space="preserve">also </w:t>
      </w:r>
      <w:r w:rsidR="009D7E54"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>indicate</w:t>
      </w:r>
      <w:r w:rsidR="009D7E54" w:rsidRPr="007B7717"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 xml:space="preserve"> the </w:t>
      </w:r>
      <w:r w:rsidR="009D7E54"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>specific</w:t>
      </w:r>
      <w:r w:rsidR="009D7E54" w:rsidRPr="007B7717"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 xml:space="preserve"> outcomes that were only partially or not achieved</w:t>
      </w:r>
      <w:r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>,</w:t>
      </w:r>
      <w:r w:rsidR="009D7E54" w:rsidRPr="007B7717"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 xml:space="preserve"> and </w:t>
      </w:r>
      <w:r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 xml:space="preserve">explain the </w:t>
      </w:r>
      <w:r w:rsidR="009D7E54" w:rsidRPr="007B7717"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>reasons for the deviation.</w:t>
      </w:r>
    </w:p>
    <w:p w14:paraId="24E6B220" w14:textId="77777777" w:rsidR="009D7E54" w:rsidRDefault="009D7E54" w:rsidP="00CB460A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0B886190" w14:textId="36C7AA8D" w:rsidR="00CB460A" w:rsidRPr="00D119DB" w:rsidRDefault="00CB460A" w:rsidP="00CB460A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p w14:paraId="0A1378CE" w14:textId="77777777" w:rsidR="00CB460A" w:rsidRPr="00D119DB" w:rsidRDefault="00CB460A" w:rsidP="00CB460A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0010AE95" w14:textId="568C363A" w:rsidR="00CB460A" w:rsidRPr="00D119DB" w:rsidRDefault="00971EA1" w:rsidP="00303708">
      <w:pPr>
        <w:pStyle w:val="Textkrper-Zeileneinzug"/>
        <w:numPr>
          <w:ilvl w:val="0"/>
          <w:numId w:val="28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D119DB">
        <w:rPr>
          <w:rFonts w:ascii="Palatino Linotype" w:hAnsi="Palatino Linotype" w:cs="Arial"/>
          <w:b/>
          <w:sz w:val="20"/>
          <w:lang w:val="en-GB"/>
        </w:rPr>
        <w:t xml:space="preserve">Which milestones </w:t>
      </w:r>
      <w:r w:rsidR="006C5B2A" w:rsidRPr="00D119DB">
        <w:rPr>
          <w:rFonts w:ascii="Palatino Linotype" w:hAnsi="Palatino Linotype" w:cs="Arial"/>
          <w:b/>
          <w:sz w:val="20"/>
          <w:lang w:val="en-GB"/>
        </w:rPr>
        <w:t>(</w:t>
      </w:r>
      <w:r w:rsidRPr="00D119DB">
        <w:rPr>
          <w:rFonts w:ascii="Palatino Linotype" w:hAnsi="Palatino Linotype" w:cs="Arial"/>
          <w:b/>
          <w:sz w:val="20"/>
          <w:lang w:val="en-GB"/>
        </w:rPr>
        <w:t>process</w:t>
      </w:r>
      <w:r w:rsidR="006C5B2A" w:rsidRPr="00D119DB">
        <w:rPr>
          <w:rFonts w:ascii="Palatino Linotype" w:hAnsi="Palatino Linotype" w:cs="Arial"/>
          <w:b/>
          <w:sz w:val="20"/>
          <w:lang w:val="en-GB"/>
        </w:rPr>
        <w:t xml:space="preserve"> </w:t>
      </w:r>
      <w:r w:rsidRPr="00D119DB">
        <w:rPr>
          <w:rFonts w:ascii="Palatino Linotype" w:hAnsi="Palatino Linotype" w:cs="Arial"/>
          <w:b/>
          <w:sz w:val="20"/>
          <w:lang w:val="en-GB"/>
        </w:rPr>
        <w:t>indicators</w:t>
      </w:r>
      <w:r w:rsidR="006C5B2A" w:rsidRPr="00D119DB">
        <w:rPr>
          <w:rFonts w:ascii="Palatino Linotype" w:hAnsi="Palatino Linotype" w:cs="Arial"/>
          <w:b/>
          <w:sz w:val="20"/>
          <w:lang w:val="en-GB"/>
        </w:rPr>
        <w:t xml:space="preserve">) were achieved, indicating that the key actor </w:t>
      </w:r>
      <w:r w:rsidR="00DD303B" w:rsidRPr="00D119DB">
        <w:rPr>
          <w:rFonts w:ascii="Palatino Linotype" w:hAnsi="Palatino Linotype" w:cs="Arial"/>
          <w:b/>
          <w:sz w:val="20"/>
          <w:lang w:val="en-GB"/>
        </w:rPr>
        <w:t>started acting</w:t>
      </w:r>
      <w:r w:rsidR="006C5B2A" w:rsidRPr="00D119DB">
        <w:rPr>
          <w:rFonts w:ascii="Palatino Linotype" w:hAnsi="Palatino Linotype" w:cs="Arial"/>
          <w:b/>
          <w:sz w:val="20"/>
          <w:lang w:val="en-GB"/>
        </w:rPr>
        <w:t xml:space="preserve"> differently</w:t>
      </w:r>
      <w:r w:rsidRPr="00D119DB">
        <w:rPr>
          <w:rFonts w:ascii="Palatino Linotype" w:hAnsi="Palatino Linotype" w:cs="Arial"/>
          <w:b/>
          <w:sz w:val="20"/>
          <w:lang w:val="en-GB"/>
        </w:rPr>
        <w:t xml:space="preserve">? </w:t>
      </w:r>
      <w:r w:rsidR="006C5B2A" w:rsidRPr="00D119DB">
        <w:rPr>
          <w:rFonts w:ascii="Palatino Linotype" w:hAnsi="Palatino Linotype" w:cs="Arial"/>
          <w:b/>
          <w:sz w:val="20"/>
          <w:lang w:val="en-GB"/>
        </w:rPr>
        <w:br/>
      </w:r>
      <w:r w:rsidRPr="00D119DB">
        <w:rPr>
          <w:rFonts w:ascii="Palatino Linotype" w:hAnsi="Palatino Linotype" w:cs="Arial"/>
          <w:b/>
          <w:sz w:val="20"/>
          <w:lang w:val="en-GB"/>
        </w:rPr>
        <w:t>Which milestones (process indicators) were achieved only partially or not at all? What were the reasons for these deviations</w:t>
      </w:r>
      <w:r w:rsidR="00CB460A" w:rsidRPr="00D119DB">
        <w:rPr>
          <w:rFonts w:ascii="Palatino Linotype" w:hAnsi="Palatino Linotype" w:cs="Arial"/>
          <w:b/>
          <w:sz w:val="20"/>
          <w:lang w:val="en-GB"/>
        </w:rPr>
        <w:t>?</w:t>
      </w:r>
    </w:p>
    <w:p w14:paraId="1B06336B" w14:textId="77777777" w:rsidR="00CB460A" w:rsidRPr="00D119DB" w:rsidRDefault="00CB460A" w:rsidP="00CB460A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57EF4692" w14:textId="77777777" w:rsidR="00CB460A" w:rsidRPr="00D119DB" w:rsidRDefault="00CB460A" w:rsidP="00CB460A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p w14:paraId="11732715" w14:textId="09992C32" w:rsidR="00CB460A" w:rsidRPr="00D119DB" w:rsidRDefault="00CB460A" w:rsidP="00CB460A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tbl>
      <w:tblPr>
        <w:tblW w:w="144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821"/>
        <w:gridCol w:w="4963"/>
      </w:tblGrid>
      <w:tr w:rsidR="00DD303B" w:rsidRPr="00D119DB" w14:paraId="1313AEE9" w14:textId="77777777">
        <w:trPr>
          <w:trHeight w:val="221"/>
          <w:tblHeader/>
          <w:tblCellSpacing w:w="0" w:type="dxa"/>
        </w:trPr>
        <w:tc>
          <w:tcPr>
            <w:tcW w:w="4685" w:type="dxa"/>
            <w:shd w:val="clear" w:color="auto" w:fill="BFBFBF" w:themeFill="background1" w:themeFillShade="BF"/>
          </w:tcPr>
          <w:p w14:paraId="5FC82A28" w14:textId="2841A1A7" w:rsidR="00DD303B" w:rsidRPr="00D119DB" w:rsidRDefault="00DD303B" w:rsidP="00DD303B">
            <w:pPr>
              <w:pStyle w:val="Listenabsatz"/>
              <w:numPr>
                <w:ilvl w:val="0"/>
                <w:numId w:val="27"/>
              </w:numPr>
              <w:ind w:left="357" w:hanging="357"/>
              <w:rPr>
                <w:rFonts w:ascii="Palatino Linotype" w:hAnsi="Palatino Linotype"/>
                <w:b/>
                <w:bCs/>
                <w:sz w:val="20"/>
                <w:lang w:val="en-GB"/>
              </w:rPr>
            </w:pPr>
            <w:r w:rsidRPr="00D119DB">
              <w:rPr>
                <w:rFonts w:ascii="Palatino Linotype" w:hAnsi="Palatino Linotype"/>
                <w:b/>
                <w:bCs/>
                <w:sz w:val="20"/>
                <w:lang w:val="en-GB"/>
              </w:rPr>
              <w:t xml:space="preserve">Key actor 2 </w:t>
            </w:r>
          </w:p>
        </w:tc>
        <w:tc>
          <w:tcPr>
            <w:tcW w:w="4821" w:type="dxa"/>
            <w:shd w:val="clear" w:color="auto" w:fill="BFBFBF" w:themeFill="background1" w:themeFillShade="BF"/>
          </w:tcPr>
          <w:p w14:paraId="1D0623AA" w14:textId="77777777" w:rsidR="00DD303B" w:rsidRPr="00D119DB" w:rsidRDefault="00DD303B">
            <w:pPr>
              <w:rPr>
                <w:rFonts w:ascii="Palatino Linotype" w:hAnsi="Palatino Linotype"/>
                <w:b/>
                <w:bCs/>
                <w:sz w:val="20"/>
                <w:lang w:val="en-GB"/>
              </w:rPr>
            </w:pPr>
            <w:r w:rsidRPr="00D119DB">
              <w:rPr>
                <w:rFonts w:ascii="Palatino Linotype" w:hAnsi="Palatino Linotype"/>
                <w:b/>
                <w:bCs/>
                <w:sz w:val="20"/>
                <w:lang w:val="en-GB"/>
              </w:rPr>
              <w:t>Outcome</w:t>
            </w:r>
          </w:p>
        </w:tc>
        <w:tc>
          <w:tcPr>
            <w:tcW w:w="4963" w:type="dxa"/>
            <w:shd w:val="clear" w:color="auto" w:fill="BFBFBF" w:themeFill="background1" w:themeFillShade="BF"/>
          </w:tcPr>
          <w:p w14:paraId="0F92F027" w14:textId="77777777" w:rsidR="00DD303B" w:rsidRPr="00D119DB" w:rsidRDefault="00DD303B">
            <w:pPr>
              <w:rPr>
                <w:rFonts w:ascii="Palatino Linotype" w:hAnsi="Palatino Linotype"/>
                <w:b/>
                <w:bCs/>
                <w:sz w:val="20"/>
                <w:lang w:val="en-GB"/>
              </w:rPr>
            </w:pPr>
            <w:r w:rsidRPr="00D119DB">
              <w:rPr>
                <w:rFonts w:ascii="Palatino Linotype" w:hAnsi="Palatino Linotype"/>
                <w:b/>
                <w:bCs/>
                <w:sz w:val="20"/>
                <w:lang w:val="en-GB"/>
              </w:rPr>
              <w:t>Milestones (Process indicators)</w:t>
            </w:r>
          </w:p>
        </w:tc>
      </w:tr>
      <w:tr w:rsidR="00DD303B" w:rsidRPr="00061218" w14:paraId="7C43BE8B" w14:textId="77777777">
        <w:trPr>
          <w:trHeight w:val="20"/>
          <w:tblCellSpacing w:w="0" w:type="dxa"/>
        </w:trPr>
        <w:tc>
          <w:tcPr>
            <w:tcW w:w="4685" w:type="dxa"/>
            <w:shd w:val="clear" w:color="auto" w:fill="auto"/>
          </w:tcPr>
          <w:p w14:paraId="7529D099" w14:textId="77777777" w:rsidR="00DD303B" w:rsidRPr="00D119DB" w:rsidRDefault="00DD303B">
            <w:pPr>
              <w:rPr>
                <w:rFonts w:ascii="Palatino Linotype" w:hAnsi="Palatino Linotype"/>
                <w:bCs/>
                <w:sz w:val="20"/>
                <w:lang w:val="en-GB"/>
              </w:rPr>
            </w:pPr>
            <w:r w:rsidRPr="00D119DB">
              <w:rPr>
                <w:rFonts w:ascii="Palatino Linotype" w:hAnsi="Palatino Linotype"/>
                <w:bCs/>
                <w:sz w:val="20"/>
                <w:lang w:val="en-GB"/>
              </w:rPr>
              <w:t>[Copy entry from Project planning]</w:t>
            </w:r>
          </w:p>
        </w:tc>
        <w:tc>
          <w:tcPr>
            <w:tcW w:w="4821" w:type="dxa"/>
            <w:shd w:val="clear" w:color="auto" w:fill="auto"/>
          </w:tcPr>
          <w:p w14:paraId="60346103" w14:textId="77777777" w:rsidR="00DD303B" w:rsidRPr="00D119DB" w:rsidRDefault="00DD303B">
            <w:pPr>
              <w:rPr>
                <w:rFonts w:ascii="Palatino Linotype" w:hAnsi="Palatino Linotype"/>
                <w:bCs/>
                <w:sz w:val="20"/>
                <w:lang w:val="en-GB"/>
              </w:rPr>
            </w:pPr>
            <w:r w:rsidRPr="00D119DB">
              <w:rPr>
                <w:rFonts w:ascii="Palatino Linotype" w:hAnsi="Palatino Linotype"/>
                <w:bCs/>
                <w:sz w:val="20"/>
                <w:lang w:val="en-GB"/>
              </w:rPr>
              <w:t>[Copy entry from Project planning]</w:t>
            </w:r>
          </w:p>
        </w:tc>
        <w:tc>
          <w:tcPr>
            <w:tcW w:w="4963" w:type="dxa"/>
            <w:shd w:val="clear" w:color="auto" w:fill="auto"/>
          </w:tcPr>
          <w:p w14:paraId="547A8B6D" w14:textId="77777777" w:rsidR="00DD303B" w:rsidRPr="00D119DB" w:rsidRDefault="00DD303B">
            <w:pPr>
              <w:jc w:val="both"/>
              <w:rPr>
                <w:rFonts w:ascii="Palatino Linotype" w:hAnsi="Palatino Linotype"/>
                <w:bCs/>
                <w:sz w:val="20"/>
                <w:lang w:val="en-GB"/>
              </w:rPr>
            </w:pPr>
            <w:r w:rsidRPr="00D119DB">
              <w:rPr>
                <w:rFonts w:ascii="Palatino Linotype" w:hAnsi="Palatino Linotype"/>
                <w:bCs/>
                <w:sz w:val="20"/>
                <w:lang w:val="en-GB"/>
              </w:rPr>
              <w:t>[Copy entry from Project planning]</w:t>
            </w:r>
          </w:p>
        </w:tc>
      </w:tr>
    </w:tbl>
    <w:p w14:paraId="4DF1D48E" w14:textId="3A78C931" w:rsidR="00DD303B" w:rsidRPr="00D119DB" w:rsidRDefault="00DD303B" w:rsidP="00303708">
      <w:pPr>
        <w:pStyle w:val="Textkrper-Zeileneinzug"/>
        <w:numPr>
          <w:ilvl w:val="0"/>
          <w:numId w:val="28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D119DB">
        <w:rPr>
          <w:rFonts w:ascii="Palatino Linotype" w:hAnsi="Palatino Linotype" w:cs="Arial"/>
          <w:b/>
          <w:sz w:val="20"/>
          <w:lang w:val="en-GB"/>
        </w:rPr>
        <w:t xml:space="preserve">Which procedures and criteria were used for selecting the participants (e.g. affiliation such as gender, religion, ethnicity, age, regional origin, sexual orientation)? Did any deviations from the </w:t>
      </w:r>
      <w:r w:rsidR="003F59BC" w:rsidRPr="00D119DB">
        <w:rPr>
          <w:rFonts w:ascii="Palatino Linotype" w:hAnsi="Palatino Linotype" w:cs="Arial"/>
          <w:b/>
          <w:sz w:val="20"/>
          <w:lang w:val="en-GB"/>
        </w:rPr>
        <w:t>p</w:t>
      </w:r>
      <w:r w:rsidRPr="00D119DB">
        <w:rPr>
          <w:rFonts w:ascii="Palatino Linotype" w:hAnsi="Palatino Linotype" w:cs="Arial"/>
          <w:b/>
          <w:sz w:val="20"/>
          <w:lang w:val="en-GB"/>
        </w:rPr>
        <w:t xml:space="preserve">roject planning occur? What were the reasons for these deviations? </w:t>
      </w:r>
    </w:p>
    <w:p w14:paraId="51742161" w14:textId="77777777" w:rsidR="00DD303B" w:rsidRPr="00D119DB" w:rsidRDefault="00DD303B" w:rsidP="00DD303B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6F315F40" w14:textId="77777777" w:rsidR="00DD303B" w:rsidRPr="00D119DB" w:rsidRDefault="00DD303B" w:rsidP="00DD303B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p w14:paraId="5420125C" w14:textId="77777777" w:rsidR="00DD303B" w:rsidRPr="00D119DB" w:rsidRDefault="00DD303B" w:rsidP="00DD303B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7C5A0323" w14:textId="77777777" w:rsidR="001C7CF7" w:rsidRPr="001C7CF7" w:rsidRDefault="008E10ED" w:rsidP="00303708">
      <w:pPr>
        <w:pStyle w:val="Textkrper-Zeileneinzug"/>
        <w:numPr>
          <w:ilvl w:val="0"/>
          <w:numId w:val="28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A101DB">
        <w:rPr>
          <w:rFonts w:ascii="Palatino Linotype" w:hAnsi="Palatino Linotype" w:cs="Arial"/>
          <w:b/>
          <w:sz w:val="20"/>
          <w:lang w:val="en-GB"/>
        </w:rPr>
        <w:t>Which changes in the key actor’s actions (outcomes) were achieved? On the basis of which examples can you observe this</w:t>
      </w:r>
      <w:r w:rsidRPr="00926C12">
        <w:rPr>
          <w:rFonts w:ascii="Palatino Linotype" w:hAnsi="Palatino Linotype" w:cs="Arial"/>
          <w:b/>
          <w:bCs/>
          <w:sz w:val="20"/>
        </w:rPr>
        <w:t xml:space="preserve">? </w:t>
      </w:r>
    </w:p>
    <w:p w14:paraId="7BAD47CD" w14:textId="0FCE6735" w:rsidR="008E10ED" w:rsidRPr="007B7717" w:rsidRDefault="008A4055" w:rsidP="001C7CF7">
      <w:pPr>
        <w:pStyle w:val="Textkrper-Zeileneinzug"/>
        <w:ind w:left="425"/>
        <w:jc w:val="left"/>
        <w:rPr>
          <w:rFonts w:ascii="Palatino Linotype" w:hAnsi="Palatino Linotype" w:cs="Arial"/>
          <w:b/>
          <w:sz w:val="20"/>
          <w:lang w:val="en-GB"/>
        </w:rPr>
      </w:pPr>
      <w:r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>If applicable, p</w:t>
      </w:r>
      <w:r w:rsidRPr="007B7717"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 xml:space="preserve">lease </w:t>
      </w:r>
      <w:r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>also indicate</w:t>
      </w:r>
      <w:r w:rsidRPr="007B7717"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 xml:space="preserve"> the </w:t>
      </w:r>
      <w:r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>specific</w:t>
      </w:r>
      <w:r w:rsidRPr="007B7717"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 xml:space="preserve"> outcomes that were only partially or not achieved</w:t>
      </w:r>
      <w:r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>,</w:t>
      </w:r>
      <w:r w:rsidRPr="007B7717"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 xml:space="preserve"> and </w:t>
      </w:r>
      <w:r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 xml:space="preserve">explain the </w:t>
      </w:r>
      <w:r w:rsidRPr="007B7717"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>reasons for the deviation</w:t>
      </w:r>
      <w:r w:rsidR="008E10ED" w:rsidRPr="007B7717"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>.</w:t>
      </w:r>
    </w:p>
    <w:p w14:paraId="116B29A2" w14:textId="77777777" w:rsidR="00DD303B" w:rsidRPr="00D119DB" w:rsidRDefault="00DD303B" w:rsidP="00DD303B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5728F402" w14:textId="77777777" w:rsidR="00DD303B" w:rsidRPr="00D119DB" w:rsidRDefault="00DD303B" w:rsidP="00DD303B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p w14:paraId="5925C77E" w14:textId="77777777" w:rsidR="00DD303B" w:rsidRPr="00D119DB" w:rsidRDefault="00DD303B" w:rsidP="00DD303B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196313A7" w14:textId="77777777" w:rsidR="00DD303B" w:rsidRPr="00D119DB" w:rsidRDefault="00DD303B" w:rsidP="00303708">
      <w:pPr>
        <w:pStyle w:val="Textkrper-Zeileneinzug"/>
        <w:numPr>
          <w:ilvl w:val="0"/>
          <w:numId w:val="28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D119DB">
        <w:rPr>
          <w:rFonts w:ascii="Palatino Linotype" w:hAnsi="Palatino Linotype" w:cs="Arial"/>
          <w:b/>
          <w:sz w:val="20"/>
          <w:lang w:val="en-GB"/>
        </w:rPr>
        <w:t xml:space="preserve">Which milestones (process indicators) were achieved, indicating that the key actor started acting differently? </w:t>
      </w:r>
      <w:r w:rsidRPr="00D119DB">
        <w:rPr>
          <w:rFonts w:ascii="Palatino Linotype" w:hAnsi="Palatino Linotype" w:cs="Arial"/>
          <w:b/>
          <w:sz w:val="20"/>
          <w:lang w:val="en-GB"/>
        </w:rPr>
        <w:br/>
        <w:t>Which milestones (process indicators) were achieved only partially or not at all? What were the reasons for these deviations?</w:t>
      </w:r>
    </w:p>
    <w:p w14:paraId="08F5B035" w14:textId="77777777" w:rsidR="00DD303B" w:rsidRPr="00D119DB" w:rsidRDefault="00DD303B" w:rsidP="00DD303B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5475A01E" w14:textId="77777777" w:rsidR="00DD303B" w:rsidRPr="00D119DB" w:rsidRDefault="00DD303B" w:rsidP="00DD303B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p w14:paraId="3F8C87F3" w14:textId="77777777" w:rsidR="00DD303B" w:rsidRPr="00D119DB" w:rsidRDefault="00DD303B" w:rsidP="00DD303B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tbl>
      <w:tblPr>
        <w:tblW w:w="144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821"/>
        <w:gridCol w:w="4963"/>
      </w:tblGrid>
      <w:tr w:rsidR="00DD303B" w:rsidRPr="00D119DB" w14:paraId="178DABA8" w14:textId="77777777">
        <w:trPr>
          <w:trHeight w:val="221"/>
          <w:tblHeader/>
          <w:tblCellSpacing w:w="0" w:type="dxa"/>
        </w:trPr>
        <w:tc>
          <w:tcPr>
            <w:tcW w:w="4685" w:type="dxa"/>
            <w:shd w:val="clear" w:color="auto" w:fill="BFBFBF" w:themeFill="background1" w:themeFillShade="BF"/>
          </w:tcPr>
          <w:p w14:paraId="2EA06DD5" w14:textId="346AC8C7" w:rsidR="00DD303B" w:rsidRPr="00D119DB" w:rsidRDefault="00DD303B" w:rsidP="00DD303B">
            <w:pPr>
              <w:pStyle w:val="Listenabsatz"/>
              <w:numPr>
                <w:ilvl w:val="0"/>
                <w:numId w:val="27"/>
              </w:numPr>
              <w:ind w:left="357" w:hanging="357"/>
              <w:rPr>
                <w:rFonts w:ascii="Palatino Linotype" w:hAnsi="Palatino Linotype"/>
                <w:b/>
                <w:bCs/>
                <w:sz w:val="20"/>
                <w:lang w:val="en-GB"/>
              </w:rPr>
            </w:pPr>
            <w:r w:rsidRPr="00D119DB">
              <w:rPr>
                <w:rFonts w:ascii="Palatino Linotype" w:hAnsi="Palatino Linotype"/>
                <w:b/>
                <w:bCs/>
                <w:sz w:val="20"/>
                <w:lang w:val="en-GB"/>
              </w:rPr>
              <w:t xml:space="preserve">Key actor 3 </w:t>
            </w:r>
          </w:p>
        </w:tc>
        <w:tc>
          <w:tcPr>
            <w:tcW w:w="4821" w:type="dxa"/>
            <w:shd w:val="clear" w:color="auto" w:fill="BFBFBF" w:themeFill="background1" w:themeFillShade="BF"/>
          </w:tcPr>
          <w:p w14:paraId="5BA25AEB" w14:textId="77777777" w:rsidR="00DD303B" w:rsidRPr="00D119DB" w:rsidRDefault="00DD303B">
            <w:pPr>
              <w:rPr>
                <w:rFonts w:ascii="Palatino Linotype" w:hAnsi="Palatino Linotype"/>
                <w:b/>
                <w:bCs/>
                <w:sz w:val="20"/>
                <w:lang w:val="en-GB"/>
              </w:rPr>
            </w:pPr>
            <w:r w:rsidRPr="00D119DB">
              <w:rPr>
                <w:rFonts w:ascii="Palatino Linotype" w:hAnsi="Palatino Linotype"/>
                <w:b/>
                <w:bCs/>
                <w:sz w:val="20"/>
                <w:lang w:val="en-GB"/>
              </w:rPr>
              <w:t>Outcome</w:t>
            </w:r>
          </w:p>
        </w:tc>
        <w:tc>
          <w:tcPr>
            <w:tcW w:w="4963" w:type="dxa"/>
            <w:shd w:val="clear" w:color="auto" w:fill="BFBFBF" w:themeFill="background1" w:themeFillShade="BF"/>
          </w:tcPr>
          <w:p w14:paraId="7E86E1B4" w14:textId="77777777" w:rsidR="00DD303B" w:rsidRPr="00D119DB" w:rsidRDefault="00DD303B">
            <w:pPr>
              <w:rPr>
                <w:rFonts w:ascii="Palatino Linotype" w:hAnsi="Palatino Linotype"/>
                <w:b/>
                <w:bCs/>
                <w:sz w:val="20"/>
                <w:lang w:val="en-GB"/>
              </w:rPr>
            </w:pPr>
            <w:r w:rsidRPr="00D119DB">
              <w:rPr>
                <w:rFonts w:ascii="Palatino Linotype" w:hAnsi="Palatino Linotype"/>
                <w:b/>
                <w:bCs/>
                <w:sz w:val="20"/>
                <w:lang w:val="en-GB"/>
              </w:rPr>
              <w:t>Milestones (Process indicators)</w:t>
            </w:r>
          </w:p>
        </w:tc>
      </w:tr>
      <w:tr w:rsidR="00DD303B" w:rsidRPr="00061218" w14:paraId="7A0F051E" w14:textId="77777777">
        <w:trPr>
          <w:trHeight w:val="20"/>
          <w:tblCellSpacing w:w="0" w:type="dxa"/>
        </w:trPr>
        <w:tc>
          <w:tcPr>
            <w:tcW w:w="4685" w:type="dxa"/>
            <w:shd w:val="clear" w:color="auto" w:fill="auto"/>
          </w:tcPr>
          <w:p w14:paraId="30FF09D9" w14:textId="77777777" w:rsidR="00DD303B" w:rsidRPr="00D119DB" w:rsidRDefault="00DD303B">
            <w:pPr>
              <w:rPr>
                <w:rFonts w:ascii="Palatino Linotype" w:hAnsi="Palatino Linotype"/>
                <w:bCs/>
                <w:sz w:val="20"/>
                <w:lang w:val="en-GB"/>
              </w:rPr>
            </w:pPr>
            <w:r w:rsidRPr="00D119DB">
              <w:rPr>
                <w:rFonts w:ascii="Palatino Linotype" w:hAnsi="Palatino Linotype"/>
                <w:bCs/>
                <w:sz w:val="20"/>
                <w:lang w:val="en-GB"/>
              </w:rPr>
              <w:t>[Copy entry from Project planning]</w:t>
            </w:r>
          </w:p>
        </w:tc>
        <w:tc>
          <w:tcPr>
            <w:tcW w:w="4821" w:type="dxa"/>
            <w:shd w:val="clear" w:color="auto" w:fill="auto"/>
          </w:tcPr>
          <w:p w14:paraId="43299E0D" w14:textId="77777777" w:rsidR="00DD303B" w:rsidRPr="00D119DB" w:rsidRDefault="00DD303B">
            <w:pPr>
              <w:rPr>
                <w:rFonts w:ascii="Palatino Linotype" w:hAnsi="Palatino Linotype"/>
                <w:bCs/>
                <w:sz w:val="20"/>
                <w:lang w:val="en-GB"/>
              </w:rPr>
            </w:pPr>
            <w:r w:rsidRPr="00D119DB">
              <w:rPr>
                <w:rFonts w:ascii="Palatino Linotype" w:hAnsi="Palatino Linotype"/>
                <w:bCs/>
                <w:sz w:val="20"/>
                <w:lang w:val="en-GB"/>
              </w:rPr>
              <w:t>[Copy entry from Project planning]</w:t>
            </w:r>
          </w:p>
        </w:tc>
        <w:tc>
          <w:tcPr>
            <w:tcW w:w="4963" w:type="dxa"/>
            <w:shd w:val="clear" w:color="auto" w:fill="auto"/>
          </w:tcPr>
          <w:p w14:paraId="2EA138DB" w14:textId="77777777" w:rsidR="00DD303B" w:rsidRPr="00D119DB" w:rsidRDefault="00DD303B">
            <w:pPr>
              <w:jc w:val="both"/>
              <w:rPr>
                <w:rFonts w:ascii="Palatino Linotype" w:hAnsi="Palatino Linotype"/>
                <w:bCs/>
                <w:sz w:val="20"/>
                <w:lang w:val="en-GB"/>
              </w:rPr>
            </w:pPr>
            <w:r w:rsidRPr="00D119DB">
              <w:rPr>
                <w:rFonts w:ascii="Palatino Linotype" w:hAnsi="Palatino Linotype"/>
                <w:bCs/>
                <w:sz w:val="20"/>
                <w:lang w:val="en-GB"/>
              </w:rPr>
              <w:t>[Copy entry from Project planning]</w:t>
            </w:r>
          </w:p>
        </w:tc>
      </w:tr>
    </w:tbl>
    <w:p w14:paraId="2D444EC1" w14:textId="1F58BDF5" w:rsidR="00DD303B" w:rsidRPr="00D119DB" w:rsidRDefault="00DD303B" w:rsidP="00303708">
      <w:pPr>
        <w:pStyle w:val="Textkrper-Zeileneinzug"/>
        <w:numPr>
          <w:ilvl w:val="0"/>
          <w:numId w:val="28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D119DB">
        <w:rPr>
          <w:rFonts w:ascii="Palatino Linotype" w:hAnsi="Palatino Linotype" w:cs="Arial"/>
          <w:b/>
          <w:sz w:val="20"/>
          <w:lang w:val="en-GB"/>
        </w:rPr>
        <w:t>Which procedures and criteria were used for selecting the participants (</w:t>
      </w:r>
      <w:r w:rsidR="0014236A" w:rsidRPr="00D119DB">
        <w:rPr>
          <w:rFonts w:ascii="Palatino Linotype" w:hAnsi="Palatino Linotype" w:cs="Arial"/>
          <w:b/>
          <w:sz w:val="20"/>
          <w:lang w:val="en-GB"/>
        </w:rPr>
        <w:t>e.g. affiliation</w:t>
      </w:r>
      <w:r w:rsidRPr="00D119DB">
        <w:rPr>
          <w:rFonts w:ascii="Palatino Linotype" w:hAnsi="Palatino Linotype" w:cs="Arial"/>
          <w:b/>
          <w:sz w:val="20"/>
          <w:lang w:val="en-GB"/>
        </w:rPr>
        <w:t xml:space="preserve"> such as gender, religion, ethnicity, age, regional origin, sexual orientation)? Did any deviations from the Project planning occur? What were the reasons for these deviations? </w:t>
      </w:r>
    </w:p>
    <w:p w14:paraId="308E0985" w14:textId="77777777" w:rsidR="00DD303B" w:rsidRPr="00D119DB" w:rsidRDefault="00DD303B" w:rsidP="00DD303B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54101120" w14:textId="77777777" w:rsidR="00DD303B" w:rsidRPr="00D119DB" w:rsidRDefault="00DD303B" w:rsidP="00DD303B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p w14:paraId="076DE25A" w14:textId="77777777" w:rsidR="00DD303B" w:rsidRDefault="00DD303B" w:rsidP="00DD303B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314BBFEE" w14:textId="77777777" w:rsidR="001C7CF7" w:rsidRPr="001C7CF7" w:rsidRDefault="00A26A8C" w:rsidP="00303708">
      <w:pPr>
        <w:pStyle w:val="Textkrper-Zeileneinzug"/>
        <w:numPr>
          <w:ilvl w:val="0"/>
          <w:numId w:val="28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A101DB">
        <w:rPr>
          <w:rFonts w:ascii="Palatino Linotype" w:hAnsi="Palatino Linotype" w:cs="Arial"/>
          <w:b/>
          <w:sz w:val="20"/>
          <w:lang w:val="en-GB"/>
        </w:rPr>
        <w:t>Which changes in the key actor’s actions (outcomes) were achieved? On the basis of which examples can you observe this</w:t>
      </w:r>
      <w:r w:rsidR="00F15F12" w:rsidRPr="00926C12">
        <w:rPr>
          <w:rFonts w:ascii="Palatino Linotype" w:hAnsi="Palatino Linotype" w:cs="Arial"/>
          <w:b/>
          <w:bCs/>
          <w:sz w:val="20"/>
        </w:rPr>
        <w:t xml:space="preserve">? </w:t>
      </w:r>
    </w:p>
    <w:p w14:paraId="2F95C0FE" w14:textId="7B777837" w:rsidR="00F15F12" w:rsidRPr="007B7717" w:rsidRDefault="008A4055" w:rsidP="001C7CF7">
      <w:pPr>
        <w:pStyle w:val="Textkrper-Zeileneinzug"/>
        <w:ind w:left="425"/>
        <w:jc w:val="left"/>
        <w:rPr>
          <w:rFonts w:ascii="Palatino Linotype" w:hAnsi="Palatino Linotype" w:cs="Arial"/>
          <w:b/>
          <w:sz w:val="20"/>
          <w:lang w:val="en-GB"/>
        </w:rPr>
      </w:pPr>
      <w:r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>If applicable, p</w:t>
      </w:r>
      <w:r w:rsidRPr="007B7717"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 xml:space="preserve">lease </w:t>
      </w:r>
      <w:r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>also indicate</w:t>
      </w:r>
      <w:r w:rsidRPr="007B7717"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 xml:space="preserve"> the </w:t>
      </w:r>
      <w:r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>specific</w:t>
      </w:r>
      <w:r w:rsidRPr="007B7717"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 xml:space="preserve"> outcomes that were only partially or not achieved</w:t>
      </w:r>
      <w:r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>,</w:t>
      </w:r>
      <w:r w:rsidRPr="007B7717"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 xml:space="preserve"> and </w:t>
      </w:r>
      <w:r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 xml:space="preserve">explain the </w:t>
      </w:r>
      <w:r w:rsidRPr="007B7717"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>reasons for the deviation</w:t>
      </w:r>
      <w:r w:rsidR="00F15F12" w:rsidRPr="007B7717">
        <w:rPr>
          <w:rFonts w:ascii="Palatino Linotype" w:hAnsi="Palatino Linotype" w:cs="Arial"/>
          <w:color w:val="808080" w:themeColor="background1" w:themeShade="80"/>
          <w:sz w:val="20"/>
          <w:szCs w:val="16"/>
          <w:lang w:val="en-GB"/>
        </w:rPr>
        <w:t>.</w:t>
      </w:r>
    </w:p>
    <w:p w14:paraId="6B895820" w14:textId="77777777" w:rsidR="00DD303B" w:rsidRPr="00D119DB" w:rsidRDefault="00DD303B" w:rsidP="00DD303B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0F06BAEA" w14:textId="77777777" w:rsidR="00DD303B" w:rsidRPr="00D119DB" w:rsidRDefault="00DD303B" w:rsidP="00DD303B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p w14:paraId="103D5D15" w14:textId="77777777" w:rsidR="00DD303B" w:rsidRPr="00D119DB" w:rsidRDefault="00DD303B" w:rsidP="00DD303B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1D289957" w14:textId="77777777" w:rsidR="00DD303B" w:rsidRPr="00D119DB" w:rsidRDefault="00DD303B" w:rsidP="00303708">
      <w:pPr>
        <w:pStyle w:val="Textkrper-Zeileneinzug"/>
        <w:numPr>
          <w:ilvl w:val="0"/>
          <w:numId w:val="28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D119DB">
        <w:rPr>
          <w:rFonts w:ascii="Palatino Linotype" w:hAnsi="Palatino Linotype" w:cs="Arial"/>
          <w:b/>
          <w:sz w:val="20"/>
          <w:lang w:val="en-GB"/>
        </w:rPr>
        <w:t xml:space="preserve">Which milestones (process indicators) were achieved, indicating that the key actor started acting differently? </w:t>
      </w:r>
      <w:r w:rsidRPr="00D119DB">
        <w:rPr>
          <w:rFonts w:ascii="Palatino Linotype" w:hAnsi="Palatino Linotype" w:cs="Arial"/>
          <w:b/>
          <w:sz w:val="20"/>
          <w:lang w:val="en-GB"/>
        </w:rPr>
        <w:br/>
        <w:t>Which milestones (process indicators) were achieved only partially or not at all? What were the reasons for these deviations?</w:t>
      </w:r>
    </w:p>
    <w:p w14:paraId="398F669D" w14:textId="77777777" w:rsidR="00DD303B" w:rsidRPr="00D119DB" w:rsidRDefault="00DD303B" w:rsidP="00DD303B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4D605DDD" w14:textId="77777777" w:rsidR="00DD303B" w:rsidRDefault="00DD303B" w:rsidP="00DD303B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p w14:paraId="10FD7B5A" w14:textId="77777777" w:rsidR="005F4B07" w:rsidRPr="00D119DB" w:rsidRDefault="005F4B07" w:rsidP="00DD303B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44EDB108" w14:textId="77777777" w:rsidR="00BB3B4F" w:rsidRPr="00103361" w:rsidRDefault="00BB3B4F" w:rsidP="00103361">
      <w:pPr>
        <w:pStyle w:val="Textkrper-Zeileneinzug"/>
        <w:ind w:left="425"/>
        <w:jc w:val="left"/>
        <w:rPr>
          <w:rFonts w:ascii="Palatino Linotype" w:hAnsi="Palatino Linotype" w:cs="Arial"/>
          <w:b/>
          <w:sz w:val="20"/>
        </w:rPr>
      </w:pPr>
    </w:p>
    <w:p w14:paraId="61D0A7A6" w14:textId="7562BDF1" w:rsidR="007A7DA9" w:rsidRPr="00103361" w:rsidRDefault="007A7DA9" w:rsidP="00103361">
      <w:pPr>
        <w:pStyle w:val="Textkrper-Zeileneinzug"/>
        <w:ind w:left="425"/>
        <w:jc w:val="left"/>
        <w:rPr>
          <w:rFonts w:ascii="Palatino Linotype" w:hAnsi="Palatino Linotype" w:cs="Arial"/>
          <w:b/>
          <w:sz w:val="20"/>
        </w:rPr>
        <w:sectPr w:rsidR="007A7DA9" w:rsidRPr="00103361" w:rsidSect="00BB3B4F">
          <w:pgSz w:w="16838" w:h="11906" w:orient="landscape"/>
          <w:pgMar w:top="1418" w:right="1418" w:bottom="1134" w:left="1537" w:header="720" w:footer="720" w:gutter="0"/>
          <w:cols w:space="720"/>
          <w:docGrid w:linePitch="299"/>
        </w:sectPr>
      </w:pPr>
    </w:p>
    <w:p w14:paraId="3CC5E2B1" w14:textId="7C0D5280" w:rsidR="00504A1D" w:rsidRPr="00D119DB" w:rsidRDefault="00BA3240" w:rsidP="00B7782E">
      <w:pPr>
        <w:pStyle w:val="Textkrper-Zeileneinzug"/>
        <w:numPr>
          <w:ilvl w:val="0"/>
          <w:numId w:val="17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7BB9A7E7">
        <w:rPr>
          <w:rFonts w:ascii="Palatino Linotype" w:hAnsi="Palatino Linotype" w:cs="Arial"/>
          <w:b/>
          <w:bCs/>
          <w:sz w:val="20"/>
          <w:lang w:val="en-GB"/>
        </w:rPr>
        <w:lastRenderedPageBreak/>
        <w:t xml:space="preserve">Which </w:t>
      </w:r>
      <w:r w:rsidR="00B7782E" w:rsidRPr="7BB9A7E7">
        <w:rPr>
          <w:rFonts w:ascii="Palatino Linotype" w:hAnsi="Palatino Linotype" w:cs="Arial"/>
          <w:b/>
          <w:bCs/>
          <w:sz w:val="20"/>
          <w:lang w:val="en-GB"/>
        </w:rPr>
        <w:t>unintended</w:t>
      </w:r>
      <w:r w:rsidR="0042421C"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 </w:t>
      </w:r>
      <w:r w:rsidR="0014236A" w:rsidRPr="7BB9A7E7">
        <w:rPr>
          <w:rFonts w:ascii="Palatino Linotype" w:hAnsi="Palatino Linotype" w:cs="Arial"/>
          <w:b/>
          <w:bCs/>
          <w:sz w:val="20"/>
          <w:lang w:val="en-GB"/>
        </w:rPr>
        <w:t>positive or negative (</w:t>
      </w:r>
      <w:r w:rsidR="00B7782E" w:rsidRPr="7BB9A7E7">
        <w:rPr>
          <w:rFonts w:ascii="Palatino Linotype" w:hAnsi="Palatino Linotype" w:cs="Arial"/>
          <w:b/>
          <w:bCs/>
          <w:sz w:val="20"/>
          <w:lang w:val="en-GB"/>
        </w:rPr>
        <w:t>e.g. conflict-exacerbating</w:t>
      </w:r>
      <w:r w:rsidR="0014236A" w:rsidRPr="7BB9A7E7">
        <w:rPr>
          <w:rFonts w:ascii="Palatino Linotype" w:hAnsi="Palatino Linotype" w:cs="Arial"/>
          <w:b/>
          <w:bCs/>
          <w:sz w:val="20"/>
          <w:lang w:val="en-GB"/>
        </w:rPr>
        <w:t>)</w:t>
      </w:r>
      <w:r w:rsidR="00B7782E"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 side effects did arise as a consequence of the project</w:t>
      </w:r>
      <w:r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? </w:t>
      </w:r>
      <w:r w:rsidR="00B7782E" w:rsidRPr="7BB9A7E7">
        <w:rPr>
          <w:rFonts w:ascii="Palatino Linotype" w:hAnsi="Palatino Linotype" w:cs="Arial"/>
          <w:b/>
          <w:bCs/>
          <w:sz w:val="20"/>
          <w:lang w:val="en-GB"/>
        </w:rPr>
        <w:t>What led to them and how did you deal in particular with the unintended negative consequences?</w:t>
      </w:r>
    </w:p>
    <w:p w14:paraId="04B215CE" w14:textId="77777777" w:rsidR="00B7782E" w:rsidRPr="00D119DB" w:rsidRDefault="00B7782E" w:rsidP="00B7782E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3EFB3137" w14:textId="77777777" w:rsidR="00B7782E" w:rsidRPr="00D119DB" w:rsidRDefault="00B7782E" w:rsidP="00B7782E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p w14:paraId="459BD95B" w14:textId="77777777" w:rsidR="00B7782E" w:rsidRPr="00D119DB" w:rsidRDefault="00B7782E" w:rsidP="00B7782E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0F6D7EAE" w14:textId="25CD7294" w:rsidR="00BA3240" w:rsidRPr="00D119DB" w:rsidRDefault="00BA3240" w:rsidP="002F2AF5">
      <w:pPr>
        <w:pStyle w:val="Textkrper-Zeileneinzug"/>
        <w:numPr>
          <w:ilvl w:val="0"/>
          <w:numId w:val="17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How did the key actors within the project </w:t>
      </w:r>
      <w:r w:rsidR="003437EC" w:rsidRPr="7BB9A7E7">
        <w:rPr>
          <w:rFonts w:ascii="Palatino Linotype" w:hAnsi="Palatino Linotype" w:cs="Arial"/>
          <w:b/>
          <w:bCs/>
          <w:sz w:val="20"/>
          <w:lang w:val="en-GB"/>
        </w:rPr>
        <w:t>exert</w:t>
      </w:r>
      <w:r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 influence on the central actors</w:t>
      </w:r>
      <w:r w:rsidR="00190EDE"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 of the conflict</w:t>
      </w:r>
      <w:r w:rsidR="002F2AF5"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 </w:t>
      </w:r>
      <w:r w:rsidR="00190EDE"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/ </w:t>
      </w:r>
      <w:r w:rsidR="005035EA"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the </w:t>
      </w:r>
      <w:r w:rsidR="00190EDE" w:rsidRPr="7BB9A7E7">
        <w:rPr>
          <w:rFonts w:ascii="Palatino Linotype" w:hAnsi="Palatino Linotype" w:cs="Arial"/>
          <w:b/>
          <w:bCs/>
          <w:sz w:val="20"/>
          <w:lang w:val="en-GB"/>
        </w:rPr>
        <w:t>democratisation process</w:t>
      </w:r>
      <w:r w:rsidRPr="7BB9A7E7">
        <w:rPr>
          <w:rFonts w:ascii="Palatino Linotype" w:hAnsi="Palatino Linotype" w:cs="Arial"/>
          <w:b/>
          <w:bCs/>
          <w:sz w:val="20"/>
          <w:lang w:val="en-GB"/>
        </w:rPr>
        <w:t>? Which changes did you observe in the</w:t>
      </w:r>
      <w:r w:rsidR="003437EC"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 central actors</w:t>
      </w:r>
      <w:r w:rsidR="005035EA" w:rsidRPr="7BB9A7E7">
        <w:rPr>
          <w:rFonts w:ascii="Palatino Linotype" w:hAnsi="Palatino Linotype" w:cs="Arial"/>
          <w:b/>
          <w:bCs/>
          <w:sz w:val="20"/>
          <w:lang w:val="en-GB"/>
        </w:rPr>
        <w:t>’ actions</w:t>
      </w:r>
      <w:r w:rsidRPr="7BB9A7E7">
        <w:rPr>
          <w:rFonts w:ascii="Palatino Linotype" w:hAnsi="Palatino Linotype" w:cs="Arial"/>
          <w:b/>
          <w:bCs/>
          <w:sz w:val="20"/>
          <w:lang w:val="en-GB"/>
        </w:rPr>
        <w:t>?</w:t>
      </w:r>
    </w:p>
    <w:p w14:paraId="4FE97CA6" w14:textId="06A7E8D1" w:rsidR="00190EDE" w:rsidRPr="00D119DB" w:rsidRDefault="00190EDE" w:rsidP="00190EDE">
      <w:pPr>
        <w:pStyle w:val="Textkrper-Zeileneinzug"/>
        <w:ind w:left="425"/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Please go into the details </w:t>
      </w:r>
      <w:r w:rsidR="00733F13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for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Pr="00103361">
        <w:rPr>
          <w:rFonts w:ascii="Palatino Linotype" w:hAnsi="Palatino Linotype" w:cs="Arial"/>
          <w:color w:val="808080" w:themeColor="background1" w:themeShade="80"/>
          <w:sz w:val="20"/>
          <w:u w:val="single"/>
          <w:lang w:val="en-GB"/>
        </w:rPr>
        <w:t>all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key </w:t>
      </w:r>
      <w:r w:rsidR="00733F13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actors specified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in Appendix 1 of the </w:t>
      </w:r>
      <w:r w:rsidR="00E82FFF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GTA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. Refer to the central actors identified in the conflict analysis</w:t>
      </w:r>
      <w:r w:rsidR="002F2AF5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/ </w:t>
      </w:r>
      <w:r w:rsidR="00AD0644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analysis of the democratis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ation process</w:t>
      </w:r>
      <w:r w:rsidR="00733F13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(</w:t>
      </w:r>
      <w:r w:rsidR="003437EC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see</w:t>
      </w:r>
      <w:r w:rsidR="00733F13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your application, 4.a). </w:t>
      </w:r>
    </w:p>
    <w:p w14:paraId="54B4B76A" w14:textId="77777777" w:rsidR="00BB3B4F" w:rsidRPr="00D119DB" w:rsidRDefault="00BB3B4F" w:rsidP="00E70E34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0221BDAC" w14:textId="77777777" w:rsidR="00C378FA" w:rsidRPr="00D119DB" w:rsidRDefault="00600B0C" w:rsidP="00E70E34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p w14:paraId="35058C72" w14:textId="0A26821B" w:rsidR="007B4055" w:rsidRPr="00D119DB" w:rsidRDefault="007B4055" w:rsidP="00E70E34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767DBCAF" w14:textId="3C2DF038" w:rsidR="00B7782E" w:rsidRPr="00D119DB" w:rsidRDefault="002F2AF5" w:rsidP="002F2AF5">
      <w:pPr>
        <w:pStyle w:val="Textkrper-Einzug3"/>
        <w:numPr>
          <w:ilvl w:val="0"/>
          <w:numId w:val="17"/>
        </w:numPr>
        <w:spacing w:after="0"/>
        <w:ind w:left="425" w:hanging="425"/>
        <w:rPr>
          <w:rFonts w:ascii="Palatino Linotype" w:hAnsi="Palatino Linotype" w:cs="Arial"/>
          <w:b/>
          <w:sz w:val="20"/>
          <w:szCs w:val="20"/>
          <w:lang w:val="en-GB"/>
        </w:rPr>
      </w:pPr>
      <w:r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>Overall assessment of the project implemented</w:t>
      </w:r>
    </w:p>
    <w:p w14:paraId="7B916267" w14:textId="4D233916" w:rsidR="00B7782E" w:rsidRPr="00D119DB" w:rsidRDefault="00962451" w:rsidP="00B7782E">
      <w:pPr>
        <w:pStyle w:val="Textkrper-Zeileneinzug"/>
        <w:numPr>
          <w:ilvl w:val="1"/>
          <w:numId w:val="26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D119DB">
        <w:rPr>
          <w:rFonts w:ascii="Palatino Linotype" w:hAnsi="Palatino Linotype" w:cs="Arial"/>
          <w:b/>
          <w:sz w:val="20"/>
          <w:lang w:val="en-GB"/>
        </w:rPr>
        <w:t>How do you assess the success of the project implemented, both qualitatively and quantitatively, especially at the outcome level? How can the success be measured</w:t>
      </w:r>
      <w:r w:rsidR="00B7782E" w:rsidRPr="00D119DB">
        <w:rPr>
          <w:rFonts w:ascii="Palatino Linotype" w:hAnsi="Palatino Linotype" w:cs="Arial"/>
          <w:b/>
          <w:sz w:val="20"/>
          <w:lang w:val="en-GB"/>
        </w:rPr>
        <w:t>?</w:t>
      </w:r>
    </w:p>
    <w:p w14:paraId="63FAE964" w14:textId="77777777" w:rsidR="00962451" w:rsidRPr="00D119DB" w:rsidRDefault="00962451" w:rsidP="00962451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2BD87CF8" w14:textId="77777777" w:rsidR="00962451" w:rsidRPr="00D119DB" w:rsidRDefault="00962451" w:rsidP="00962451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p w14:paraId="2B3EEF31" w14:textId="77777777" w:rsidR="00962451" w:rsidRPr="00D119DB" w:rsidRDefault="00962451" w:rsidP="00962451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29EB7F00" w14:textId="2FAF05AD" w:rsidR="00B7782E" w:rsidRPr="00D119DB" w:rsidRDefault="002F2AF5" w:rsidP="00B7782E">
      <w:pPr>
        <w:pStyle w:val="Textkrper-Zeileneinzug"/>
        <w:numPr>
          <w:ilvl w:val="0"/>
          <w:numId w:val="26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D119DB">
        <w:rPr>
          <w:rFonts w:ascii="Palatino Linotype" w:hAnsi="Palatino Linotype" w:cs="Arial"/>
          <w:b/>
          <w:sz w:val="20"/>
          <w:lang w:val="en-GB"/>
        </w:rPr>
        <w:t xml:space="preserve">Which factors </w:t>
      </w:r>
      <w:r w:rsidR="00962451" w:rsidRPr="00D119DB">
        <w:rPr>
          <w:rFonts w:ascii="Palatino Linotype" w:hAnsi="Palatino Linotype" w:cs="Arial"/>
          <w:b/>
          <w:sz w:val="20"/>
          <w:lang w:val="en-GB"/>
        </w:rPr>
        <w:t xml:space="preserve">contributed to </w:t>
      </w:r>
      <w:r w:rsidRPr="00D119DB">
        <w:rPr>
          <w:rFonts w:ascii="Palatino Linotype" w:hAnsi="Palatino Linotype" w:cs="Arial"/>
          <w:b/>
          <w:sz w:val="20"/>
          <w:lang w:val="en-GB"/>
        </w:rPr>
        <w:t>the success of your project?</w:t>
      </w:r>
    </w:p>
    <w:p w14:paraId="4A73E024" w14:textId="77777777" w:rsidR="00B7782E" w:rsidRPr="00D119DB" w:rsidRDefault="00B7782E" w:rsidP="00B7782E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36AAD9E2" w14:textId="77777777" w:rsidR="006E0D5C" w:rsidRPr="00D119DB" w:rsidRDefault="006E0D5C" w:rsidP="006E0D5C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p w14:paraId="48A1608F" w14:textId="77777777" w:rsidR="00B7782E" w:rsidRPr="00D119DB" w:rsidRDefault="00B7782E" w:rsidP="00B7782E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72022623" w14:textId="5FD3212F" w:rsidR="00B7782E" w:rsidRPr="00D119DB" w:rsidRDefault="00962451" w:rsidP="00B7782E">
      <w:pPr>
        <w:pStyle w:val="Textkrper-Zeileneinzug"/>
        <w:numPr>
          <w:ilvl w:val="0"/>
          <w:numId w:val="26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D119DB">
        <w:rPr>
          <w:rFonts w:ascii="Palatino Linotype" w:hAnsi="Palatino Linotype" w:cs="Arial"/>
          <w:b/>
          <w:sz w:val="20"/>
          <w:lang w:val="en-GB"/>
        </w:rPr>
        <w:t>Which factors hindered the success of your project</w:t>
      </w:r>
      <w:r w:rsidR="00B7782E" w:rsidRPr="00D119DB">
        <w:rPr>
          <w:rFonts w:ascii="Palatino Linotype" w:hAnsi="Palatino Linotype" w:cs="Arial"/>
          <w:b/>
          <w:sz w:val="20"/>
          <w:lang w:val="en-GB"/>
        </w:rPr>
        <w:t>?</w:t>
      </w:r>
    </w:p>
    <w:p w14:paraId="2CF6E945" w14:textId="77777777" w:rsidR="008325F1" w:rsidRPr="00D119DB" w:rsidRDefault="008325F1" w:rsidP="00B7782E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188ED2E2" w14:textId="77777777" w:rsidR="00B7782E" w:rsidRPr="00D119DB" w:rsidRDefault="00B7782E" w:rsidP="00B7782E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p w14:paraId="3A3CEE16" w14:textId="77777777" w:rsidR="00B7782E" w:rsidRPr="00D119DB" w:rsidRDefault="00B7782E" w:rsidP="00B7782E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36EB8C33" w14:textId="4498A447" w:rsidR="00972774" w:rsidRPr="00D119DB" w:rsidRDefault="00962451" w:rsidP="00335DEF">
      <w:pPr>
        <w:pStyle w:val="Textkrper-Zeileneinzug"/>
        <w:numPr>
          <w:ilvl w:val="0"/>
          <w:numId w:val="26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D119DB">
        <w:rPr>
          <w:rFonts w:ascii="Palatino Linotype" w:hAnsi="Palatino Linotype" w:cs="Arial"/>
          <w:b/>
          <w:sz w:val="20"/>
          <w:lang w:val="en-GB"/>
        </w:rPr>
        <w:t>What feedback did you receive about the project? Which feedback could be considered as a sign of success</w:t>
      </w:r>
      <w:r w:rsidR="00B7782E" w:rsidRPr="00D119DB">
        <w:rPr>
          <w:rFonts w:ascii="Palatino Linotype" w:hAnsi="Palatino Linotype" w:cs="Arial"/>
          <w:b/>
          <w:sz w:val="20"/>
          <w:lang w:val="en-GB"/>
        </w:rPr>
        <w:t>?</w:t>
      </w:r>
    </w:p>
    <w:p w14:paraId="1E868794" w14:textId="42BA1662" w:rsidR="00B7782E" w:rsidRPr="00D119DB" w:rsidRDefault="00B7782E" w:rsidP="00B7782E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77F98411" w14:textId="06BA62D1" w:rsidR="00962451" w:rsidRPr="00D119DB" w:rsidRDefault="00962451" w:rsidP="00B7782E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…</w:t>
      </w:r>
    </w:p>
    <w:p w14:paraId="2A0BEAAB" w14:textId="77777777" w:rsidR="00B7782E" w:rsidRPr="00D119DB" w:rsidRDefault="00B7782E" w:rsidP="00B7782E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26367AEA" w14:textId="3470C663" w:rsidR="00B7782E" w:rsidRPr="00D119DB" w:rsidRDefault="00962451" w:rsidP="00B7782E">
      <w:pPr>
        <w:pStyle w:val="Textkrper-Zeileneinzug"/>
        <w:numPr>
          <w:ilvl w:val="0"/>
          <w:numId w:val="26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D119DB">
        <w:rPr>
          <w:rFonts w:ascii="Palatino Linotype" w:hAnsi="Palatino Linotype" w:cs="Arial"/>
          <w:b/>
          <w:sz w:val="20"/>
          <w:lang w:val="en-GB"/>
        </w:rPr>
        <w:t>What was the unique selling point of the project compared to others</w:t>
      </w:r>
      <w:r w:rsidR="00B7782E" w:rsidRPr="00D119DB">
        <w:rPr>
          <w:rFonts w:ascii="Palatino Linotype" w:hAnsi="Palatino Linotype" w:cs="Arial"/>
          <w:b/>
          <w:sz w:val="20"/>
          <w:lang w:val="en-GB"/>
        </w:rPr>
        <w:t>?</w:t>
      </w:r>
    </w:p>
    <w:p w14:paraId="13161FDA" w14:textId="66515099" w:rsidR="00B7782E" w:rsidRPr="006E0D5C" w:rsidRDefault="00B7782E" w:rsidP="00B7782E">
      <w:pPr>
        <w:pStyle w:val="Textkrper-Zeileneinzug"/>
        <w:ind w:left="426"/>
        <w:rPr>
          <w:rFonts w:ascii="Palatino Linotype" w:hAnsi="Palatino Linotype" w:cs="Arial"/>
          <w:bCs/>
          <w:sz w:val="20"/>
          <w:lang w:val="en-GB"/>
        </w:rPr>
      </w:pPr>
    </w:p>
    <w:p w14:paraId="40922D2A" w14:textId="77777777" w:rsidR="006E0D5C" w:rsidRPr="00D119DB" w:rsidRDefault="006E0D5C" w:rsidP="006E0D5C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p w14:paraId="29A959B7" w14:textId="77777777" w:rsidR="009F3747" w:rsidRPr="006E0D5C" w:rsidRDefault="009F3747" w:rsidP="009F3747">
      <w:pPr>
        <w:pStyle w:val="Textkrper-Zeileneinzug"/>
        <w:ind w:left="426"/>
        <w:rPr>
          <w:rFonts w:ascii="Palatino Linotype" w:hAnsi="Palatino Linotype" w:cs="Arial"/>
          <w:bCs/>
          <w:sz w:val="20"/>
          <w:lang w:val="en-GB"/>
        </w:rPr>
      </w:pPr>
    </w:p>
    <w:p w14:paraId="442BF73E" w14:textId="324F0BA4" w:rsidR="007C1DC0" w:rsidRPr="0063721D" w:rsidRDefault="00EE4FE8" w:rsidP="00172ECF">
      <w:pPr>
        <w:pStyle w:val="Textkrper-Zeileneinzug"/>
        <w:numPr>
          <w:ilvl w:val="0"/>
          <w:numId w:val="26"/>
        </w:numPr>
        <w:ind w:left="425" w:hanging="425"/>
        <w:jc w:val="left"/>
        <w:rPr>
          <w:rFonts w:ascii="Palatino Linotype" w:hAnsi="Palatino Linotype" w:cs="Arial"/>
          <w:b/>
          <w:bCs/>
          <w:sz w:val="20"/>
          <w:lang w:val="en-GB"/>
        </w:rPr>
      </w:pPr>
      <w:r w:rsidRPr="0063721D">
        <w:rPr>
          <w:rStyle w:val="normaltextrun"/>
          <w:rFonts w:ascii="Palatino Linotype" w:hAnsi="Palatino Linotype" w:cs="Segoe UI"/>
          <w:b/>
          <w:bCs/>
          <w:sz w:val="20"/>
          <w:shd w:val="clear" w:color="auto" w:fill="FFFFFF"/>
          <w:lang w:val="en-GB"/>
        </w:rPr>
        <w:t xml:space="preserve">To what extent were the activities suitable </w:t>
      </w:r>
      <w:r w:rsidR="007A6331" w:rsidRPr="0063721D">
        <w:rPr>
          <w:rStyle w:val="normaltextrun"/>
          <w:rFonts w:ascii="Palatino Linotype" w:hAnsi="Palatino Linotype" w:cs="Segoe UI"/>
          <w:b/>
          <w:bCs/>
          <w:sz w:val="20"/>
          <w:shd w:val="clear" w:color="auto" w:fill="FFFFFF"/>
          <w:lang w:val="en-GB"/>
        </w:rPr>
        <w:t>for achieving</w:t>
      </w:r>
      <w:r w:rsidR="00A51211" w:rsidRPr="0063721D">
        <w:rPr>
          <w:rStyle w:val="normaltextrun"/>
          <w:rFonts w:ascii="Palatino Linotype" w:hAnsi="Palatino Linotype" w:cs="Segoe UI"/>
          <w:b/>
          <w:bCs/>
          <w:sz w:val="20"/>
          <w:shd w:val="clear" w:color="auto" w:fill="FFFFFF"/>
          <w:lang w:val="en-GB"/>
        </w:rPr>
        <w:t xml:space="preserve"> </w:t>
      </w:r>
      <w:r w:rsidRPr="0063721D">
        <w:rPr>
          <w:rStyle w:val="normaltextrun"/>
          <w:rFonts w:ascii="Palatino Linotype" w:hAnsi="Palatino Linotype" w:cs="Segoe UI"/>
          <w:b/>
          <w:bCs/>
          <w:sz w:val="20"/>
          <w:shd w:val="clear" w:color="auto" w:fill="FFFFFF"/>
          <w:lang w:val="en-GB"/>
        </w:rPr>
        <w:t>the intended outcomes?</w:t>
      </w:r>
    </w:p>
    <w:p w14:paraId="0271B710" w14:textId="77777777" w:rsidR="00B7782E" w:rsidRPr="00EE4FE8" w:rsidRDefault="00B7782E" w:rsidP="00B7782E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03F9E306" w14:textId="63971A11" w:rsidR="009F3747" w:rsidRPr="00D119DB" w:rsidRDefault="009F3747" w:rsidP="009F3747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p w14:paraId="12CDCDAB" w14:textId="77777777" w:rsidR="00B7782E" w:rsidRPr="00D119DB" w:rsidRDefault="00B7782E" w:rsidP="00B7782E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7C57CFF7" w14:textId="7CC65969" w:rsidR="00B7782E" w:rsidRPr="00D119DB" w:rsidRDefault="00962451" w:rsidP="00B7782E">
      <w:pPr>
        <w:pStyle w:val="Textkrper-Zeileneinzug"/>
        <w:numPr>
          <w:ilvl w:val="0"/>
          <w:numId w:val="26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D119DB">
        <w:rPr>
          <w:rFonts w:ascii="Palatino Linotype" w:hAnsi="Palatino Linotype" w:cs="Arial"/>
          <w:b/>
          <w:sz w:val="20"/>
          <w:lang w:val="en-GB"/>
        </w:rPr>
        <w:t>How many participants in the activities have subsequently become sustainably involved as a result</w:t>
      </w:r>
      <w:r w:rsidR="00B7782E" w:rsidRPr="00D119DB">
        <w:rPr>
          <w:rFonts w:ascii="Palatino Linotype" w:hAnsi="Palatino Linotype" w:cs="Arial"/>
          <w:b/>
          <w:sz w:val="20"/>
          <w:lang w:val="en-GB"/>
        </w:rPr>
        <w:t>?</w:t>
      </w:r>
    </w:p>
    <w:p w14:paraId="4FD2356F" w14:textId="5B309C4D" w:rsidR="00B7782E" w:rsidRPr="00D119DB" w:rsidRDefault="00B7782E" w:rsidP="00B7782E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2373D2F8" w14:textId="77777777" w:rsidR="006E0D5C" w:rsidRPr="00D119DB" w:rsidRDefault="006E0D5C" w:rsidP="006E0D5C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p w14:paraId="3E43BB96" w14:textId="798EA1A8" w:rsidR="00B7782E" w:rsidRPr="00D119DB" w:rsidRDefault="00B7782E" w:rsidP="00172ECF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217DADB5" w14:textId="71593755" w:rsidR="00B7782E" w:rsidRPr="00D119DB" w:rsidRDefault="0063721D" w:rsidP="00962451">
      <w:pPr>
        <w:pStyle w:val="Textkrper-Zeileneinzug"/>
        <w:numPr>
          <w:ilvl w:val="0"/>
          <w:numId w:val="26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>
        <w:rPr>
          <w:rFonts w:ascii="Palatino Linotype" w:hAnsi="Palatino Linotype" w:cs="Arial"/>
          <w:b/>
          <w:sz w:val="20"/>
          <w:lang w:val="en-GB"/>
        </w:rPr>
        <w:t>Which</w:t>
      </w:r>
      <w:r w:rsidR="00962451" w:rsidRPr="0063721D">
        <w:rPr>
          <w:rFonts w:ascii="Palatino Linotype" w:hAnsi="Palatino Linotype" w:cs="Arial"/>
          <w:b/>
          <w:sz w:val="20"/>
          <w:lang w:val="en-GB"/>
        </w:rPr>
        <w:t xml:space="preserve"> concrete contribution could be made to </w:t>
      </w:r>
      <w:r w:rsidR="00AE18B4">
        <w:rPr>
          <w:rFonts w:ascii="Palatino Linotype" w:hAnsi="Palatino Linotype" w:cs="Arial"/>
          <w:b/>
          <w:sz w:val="20"/>
          <w:lang w:val="en-GB"/>
        </w:rPr>
        <w:t xml:space="preserve">crisis prevention and </w:t>
      </w:r>
      <w:r w:rsidR="00962451" w:rsidRPr="0063721D">
        <w:rPr>
          <w:rFonts w:ascii="Palatino Linotype" w:hAnsi="Palatino Linotype" w:cs="Arial"/>
          <w:b/>
          <w:sz w:val="20"/>
          <w:lang w:val="en-GB"/>
        </w:rPr>
        <w:t xml:space="preserve">conflict resolution efforts </w:t>
      </w:r>
      <w:r w:rsidR="00AE18B4">
        <w:rPr>
          <w:rFonts w:ascii="Palatino Linotype" w:hAnsi="Palatino Linotype" w:cs="Arial"/>
          <w:b/>
          <w:sz w:val="20"/>
          <w:lang w:val="en-GB"/>
        </w:rPr>
        <w:t xml:space="preserve">/ </w:t>
      </w:r>
      <w:r w:rsidR="00962451" w:rsidRPr="00D119DB">
        <w:rPr>
          <w:rFonts w:ascii="Palatino Linotype" w:hAnsi="Palatino Linotype" w:cs="Arial"/>
          <w:b/>
          <w:sz w:val="20"/>
          <w:lang w:val="en-GB"/>
        </w:rPr>
        <w:t>democratisation effort</w:t>
      </w:r>
      <w:r w:rsidR="005035EA">
        <w:rPr>
          <w:rFonts w:ascii="Palatino Linotype" w:hAnsi="Palatino Linotype" w:cs="Arial"/>
          <w:b/>
          <w:sz w:val="20"/>
          <w:lang w:val="en-GB"/>
        </w:rPr>
        <w:t>s</w:t>
      </w:r>
      <w:r w:rsidR="00B7782E" w:rsidRPr="00D119DB">
        <w:rPr>
          <w:rFonts w:ascii="Palatino Linotype" w:hAnsi="Palatino Linotype" w:cs="Arial"/>
          <w:b/>
          <w:sz w:val="20"/>
          <w:lang w:val="en-GB"/>
        </w:rPr>
        <w:t>?</w:t>
      </w:r>
    </w:p>
    <w:p w14:paraId="2264B583" w14:textId="6E0E26B3" w:rsidR="007D445B" w:rsidRPr="00D119DB" w:rsidRDefault="007D445B" w:rsidP="00B7782E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255531F9" w14:textId="77777777" w:rsidR="006E0D5C" w:rsidRPr="00D119DB" w:rsidRDefault="006E0D5C" w:rsidP="006E0D5C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p w14:paraId="2827FB76" w14:textId="77777777" w:rsidR="007D445B" w:rsidRPr="00D119DB" w:rsidRDefault="007D445B" w:rsidP="00B7782E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03E8AB2E" w14:textId="1D52E93E" w:rsidR="00910F4B" w:rsidRPr="00D119DB" w:rsidRDefault="00910F4B" w:rsidP="00B7782E">
      <w:pPr>
        <w:pStyle w:val="Textkrper-Einzug3"/>
        <w:numPr>
          <w:ilvl w:val="0"/>
          <w:numId w:val="17"/>
        </w:numPr>
        <w:spacing w:after="0"/>
        <w:ind w:left="425" w:hanging="425"/>
        <w:rPr>
          <w:rFonts w:ascii="Palatino Linotype" w:hAnsi="Palatino Linotype" w:cs="Arial"/>
          <w:b/>
          <w:sz w:val="20"/>
          <w:szCs w:val="20"/>
          <w:lang w:val="en-GB"/>
        </w:rPr>
      </w:pPr>
      <w:r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>Which lessons learned do you draw from project implementation?</w:t>
      </w:r>
    </w:p>
    <w:p w14:paraId="75DC834E" w14:textId="33ED0A4B" w:rsidR="00B7782E" w:rsidRPr="00D119DB" w:rsidRDefault="003F59BC" w:rsidP="00B7782E">
      <w:pPr>
        <w:pStyle w:val="Textkrper-Zeileneinzug"/>
        <w:ind w:left="426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Do you further have recommendations for the future / </w:t>
      </w:r>
      <w:r w:rsidR="0035325D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for 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this specific context? (e.g. </w:t>
      </w:r>
      <w:r w:rsidR="0035325D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other key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actors </w:t>
      </w:r>
      <w:r w:rsidR="0035325D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that 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should be addressed</w:t>
      </w:r>
      <w:r w:rsidR="0035325D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as well;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35325D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t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hematic issues that should be addressed more)</w:t>
      </w:r>
    </w:p>
    <w:p w14:paraId="45915215" w14:textId="77777777" w:rsidR="0035325D" w:rsidRPr="00D119DB" w:rsidRDefault="0035325D" w:rsidP="00B7782E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1ADB6573" w14:textId="77777777" w:rsidR="006E0D5C" w:rsidRPr="00D119DB" w:rsidRDefault="006E0D5C" w:rsidP="006E0D5C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p w14:paraId="2DAF31F0" w14:textId="77777777" w:rsidR="00B7782E" w:rsidRPr="00D119DB" w:rsidRDefault="00B7782E" w:rsidP="00B7782E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46F9FC22" w14:textId="77777777" w:rsidR="00B7782E" w:rsidRPr="00D119DB" w:rsidRDefault="00B7782E" w:rsidP="00B7782E">
      <w:pPr>
        <w:pStyle w:val="Textkrper-Einzug3"/>
        <w:numPr>
          <w:ilvl w:val="0"/>
          <w:numId w:val="17"/>
        </w:numPr>
        <w:spacing w:after="0"/>
        <w:ind w:left="425" w:hanging="425"/>
        <w:rPr>
          <w:rFonts w:ascii="Palatino Linotype" w:hAnsi="Palatino Linotype" w:cs="Arial"/>
          <w:b/>
          <w:sz w:val="20"/>
          <w:szCs w:val="20"/>
          <w:lang w:val="en-GB"/>
        </w:rPr>
      </w:pPr>
      <w:r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>Which amendments have been agreed upon with ifa/zivik during the project duration?</w:t>
      </w:r>
    </w:p>
    <w:p w14:paraId="7F4A7426" w14:textId="6453E90B" w:rsidR="00B7782E" w:rsidRPr="00D119DB" w:rsidRDefault="00B7782E" w:rsidP="00B7782E">
      <w:pPr>
        <w:pStyle w:val="Textkrper-Einzug3"/>
        <w:spacing w:after="0"/>
        <w:ind w:left="425"/>
        <w:rPr>
          <w:rFonts w:ascii="Palatino Linotype" w:hAnsi="Palatino Linotype" w:cs="Arial"/>
          <w:color w:val="808080" w:themeColor="background1" w:themeShade="80"/>
          <w:sz w:val="20"/>
          <w:szCs w:val="20"/>
          <w:lang w:val="en-GB"/>
        </w:rPr>
      </w:pPr>
      <w:r w:rsidRPr="00D119DB">
        <w:rPr>
          <w:rFonts w:ascii="Palatino Linotype" w:hAnsi="Palatino Linotype" w:cs="Arial"/>
          <w:color w:val="808080" w:themeColor="background1" w:themeShade="80"/>
          <w:sz w:val="20"/>
          <w:szCs w:val="20"/>
          <w:lang w:val="en-GB"/>
        </w:rPr>
        <w:t>Please list all your applications for amendments (e.g. application for the redirection of funds</w:t>
      </w:r>
      <w:r w:rsidR="002F2AF5" w:rsidRPr="00D119DB">
        <w:rPr>
          <w:rFonts w:ascii="Palatino Linotype" w:hAnsi="Palatino Linotype" w:cs="Arial"/>
          <w:color w:val="808080" w:themeColor="background1" w:themeShade="80"/>
          <w:sz w:val="20"/>
          <w:szCs w:val="20"/>
          <w:lang w:val="en-GB"/>
        </w:rPr>
        <w:t xml:space="preserve"> 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szCs w:val="20"/>
          <w:lang w:val="en-GB"/>
        </w:rPr>
        <w:t xml:space="preserve">/ application for the increase of funds, application for project prolongation) as well as ifa/zivik’s approval of revised Project planning (Appendix 1 of the </w:t>
      </w:r>
      <w:r w:rsidR="00E82FFF" w:rsidRPr="00D119DB">
        <w:rPr>
          <w:rFonts w:ascii="Palatino Linotype" w:hAnsi="Palatino Linotype" w:cs="Arial"/>
          <w:color w:val="808080" w:themeColor="background1" w:themeShade="80"/>
          <w:sz w:val="20"/>
          <w:szCs w:val="20"/>
          <w:lang w:val="en-GB"/>
        </w:rPr>
        <w:t>GTA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szCs w:val="20"/>
          <w:lang w:val="en-GB"/>
        </w:rPr>
        <w:t xml:space="preserve">) and revised Financial plan (Appendix 2 of the </w:t>
      </w:r>
      <w:r w:rsidR="00E82FFF" w:rsidRPr="00D119DB">
        <w:rPr>
          <w:rFonts w:ascii="Palatino Linotype" w:hAnsi="Palatino Linotype" w:cs="Arial"/>
          <w:color w:val="808080" w:themeColor="background1" w:themeShade="80"/>
          <w:sz w:val="20"/>
          <w:szCs w:val="20"/>
          <w:lang w:val="en-GB"/>
        </w:rPr>
        <w:t>GTA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szCs w:val="20"/>
          <w:lang w:val="en-GB"/>
        </w:rPr>
        <w:t>) with dates.</w:t>
      </w:r>
    </w:p>
    <w:p w14:paraId="6656C0CD" w14:textId="77777777" w:rsidR="00B7782E" w:rsidRPr="00D119DB" w:rsidRDefault="00B7782E" w:rsidP="00B7782E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292F6100" w14:textId="77777777" w:rsidR="00B7782E" w:rsidRPr="00D119DB" w:rsidRDefault="00B7782E" w:rsidP="00B7782E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p w14:paraId="19A8FF64" w14:textId="77777777" w:rsidR="00B7782E" w:rsidRPr="00D119DB" w:rsidRDefault="00B7782E" w:rsidP="00B7782E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6BADEC90" w14:textId="7F8AD68D" w:rsidR="008B164E" w:rsidRPr="00D119DB" w:rsidRDefault="0035325D" w:rsidP="0035325D">
      <w:pPr>
        <w:pStyle w:val="Textkrper-Zeileneinzug"/>
        <w:numPr>
          <w:ilvl w:val="0"/>
          <w:numId w:val="17"/>
        </w:numPr>
        <w:ind w:left="426" w:hanging="426"/>
        <w:rPr>
          <w:rFonts w:ascii="Palatino Linotype" w:hAnsi="Palatino Linotype" w:cs="Arial"/>
          <w:b/>
          <w:bCs/>
          <w:sz w:val="20"/>
          <w:lang w:val="en-GB"/>
        </w:rPr>
      </w:pPr>
      <w:r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In addition to the modifications agreed with ifa/zivik, did </w:t>
      </w:r>
      <w:r w:rsidR="008B164E"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any discrepancies with regard to the approved staff appointment scheme </w:t>
      </w:r>
      <w:r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occur </w:t>
      </w:r>
      <w:r w:rsidR="008B164E"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(e.g. </w:t>
      </w:r>
      <w:r w:rsidRPr="7BB9A7E7">
        <w:rPr>
          <w:rFonts w:ascii="Palatino Linotype" w:hAnsi="Palatino Linotype" w:cs="Arial"/>
          <w:b/>
          <w:bCs/>
          <w:sz w:val="20"/>
          <w:lang w:val="en-GB"/>
        </w:rPr>
        <w:t>reduced</w:t>
      </w:r>
      <w:r w:rsidR="008B164E"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 </w:t>
      </w:r>
      <w:r w:rsidRPr="7BB9A7E7">
        <w:rPr>
          <w:rFonts w:ascii="Palatino Linotype" w:hAnsi="Palatino Linotype" w:cs="Arial"/>
          <w:b/>
          <w:bCs/>
          <w:sz w:val="20"/>
          <w:lang w:val="en-GB"/>
        </w:rPr>
        <w:t>percentage of working hours</w:t>
      </w:r>
      <w:r w:rsidR="008B164E"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, </w:t>
      </w:r>
      <w:r w:rsidR="00C926A1" w:rsidRPr="7BB9A7E7">
        <w:rPr>
          <w:rFonts w:ascii="Palatino Linotype" w:hAnsi="Palatino Linotype" w:cs="Arial"/>
          <w:b/>
          <w:bCs/>
          <w:sz w:val="20"/>
          <w:lang w:val="en-GB"/>
        </w:rPr>
        <w:t>salary level</w:t>
      </w:r>
      <w:r w:rsidR="008B164E"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 or period of </w:t>
      </w:r>
      <w:r w:rsidR="00C926A1" w:rsidRPr="7BB9A7E7">
        <w:rPr>
          <w:rFonts w:ascii="Palatino Linotype" w:hAnsi="Palatino Linotype" w:cs="Arial"/>
          <w:b/>
          <w:bCs/>
          <w:sz w:val="20"/>
          <w:lang w:val="en-GB"/>
        </w:rPr>
        <w:t>employment</w:t>
      </w:r>
      <w:r w:rsidR="008B164E" w:rsidRPr="7BB9A7E7">
        <w:rPr>
          <w:rFonts w:ascii="Palatino Linotype" w:hAnsi="Palatino Linotype" w:cs="Arial"/>
          <w:b/>
          <w:bCs/>
          <w:sz w:val="20"/>
          <w:lang w:val="en-GB"/>
        </w:rPr>
        <w:t>)?</w:t>
      </w:r>
      <w:r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 </w:t>
      </w:r>
      <w:r w:rsidR="008B164E"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Which ones? To what extent were they necessary </w:t>
      </w:r>
      <w:r w:rsidR="00C926A1" w:rsidRPr="7BB9A7E7">
        <w:rPr>
          <w:rFonts w:ascii="Palatino Linotype" w:hAnsi="Palatino Linotype" w:cs="Arial"/>
          <w:b/>
          <w:bCs/>
          <w:sz w:val="20"/>
          <w:lang w:val="en-GB"/>
        </w:rPr>
        <w:t>for the successful implementation of the project</w:t>
      </w:r>
      <w:r w:rsidR="008B164E" w:rsidRPr="7BB9A7E7">
        <w:rPr>
          <w:rFonts w:ascii="Palatino Linotype" w:hAnsi="Palatino Linotype" w:cs="Arial"/>
          <w:b/>
          <w:bCs/>
          <w:sz w:val="20"/>
          <w:lang w:val="en-GB"/>
        </w:rPr>
        <w:t>?</w:t>
      </w:r>
    </w:p>
    <w:p w14:paraId="0A593A90" w14:textId="77777777" w:rsidR="008B164E" w:rsidRPr="00D119DB" w:rsidRDefault="008B164E" w:rsidP="008B164E">
      <w:pPr>
        <w:pStyle w:val="Textkrper-Zeileneinzug"/>
        <w:ind w:left="426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bookmarkStart w:id="1" w:name="_Hlk86940037"/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For the explanations on the staff appointment scheme, please refer solely to deviations from the most recent agreed version of the Financial plan (Appendix 2 of the GTA).</w:t>
      </w:r>
    </w:p>
    <w:bookmarkEnd w:id="1"/>
    <w:p w14:paraId="6BC00895" w14:textId="77777777" w:rsidR="008B164E" w:rsidRPr="00D119DB" w:rsidRDefault="008B164E" w:rsidP="008B164E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778E1D68" w14:textId="77777777" w:rsidR="006E0D5C" w:rsidRPr="00D119DB" w:rsidRDefault="006E0D5C" w:rsidP="006E0D5C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p w14:paraId="084FB1AB" w14:textId="77777777" w:rsidR="008B164E" w:rsidRPr="00D119DB" w:rsidRDefault="008B164E" w:rsidP="008B164E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4BF11018" w14:textId="7EDEAFD7" w:rsidR="00B7782E" w:rsidRPr="00D119DB" w:rsidRDefault="00C926A1" w:rsidP="0035325D">
      <w:pPr>
        <w:pStyle w:val="Textkrper-Einzug3"/>
        <w:numPr>
          <w:ilvl w:val="0"/>
          <w:numId w:val="17"/>
        </w:numPr>
        <w:spacing w:after="0"/>
        <w:ind w:left="425" w:hanging="425"/>
        <w:rPr>
          <w:rFonts w:ascii="Palatino Linotype" w:hAnsi="Palatino Linotype" w:cs="Arial"/>
          <w:b/>
          <w:sz w:val="20"/>
          <w:szCs w:val="20"/>
          <w:lang w:val="en-GB"/>
        </w:rPr>
      </w:pPr>
      <w:r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>In addition to the modifications agreed with ifa/zivik</w:t>
      </w:r>
      <w:r w:rsidR="001C5CBE"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>,</w:t>
      </w:r>
      <w:r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 xml:space="preserve"> did </w:t>
      </w:r>
      <w:r w:rsidR="00D24ACB"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 xml:space="preserve">any </w:t>
      </w:r>
      <w:r w:rsidR="00B6129D"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 xml:space="preserve">further </w:t>
      </w:r>
      <w:r w:rsidR="003E19E3"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 xml:space="preserve">discrepancies with regard to </w:t>
      </w:r>
      <w:r w:rsidR="00D24ACB"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 xml:space="preserve">the </w:t>
      </w:r>
      <w:r w:rsidR="003E19E3"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>planned expenditure</w:t>
      </w:r>
      <w:r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 xml:space="preserve"> </w:t>
      </w:r>
      <w:r w:rsidR="003E19E3"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 xml:space="preserve">(e.g. </w:t>
      </w:r>
      <w:r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>exceeded</w:t>
      </w:r>
      <w:r w:rsidR="003E19E3"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 xml:space="preserve"> or </w:t>
      </w:r>
      <w:r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>undercut</w:t>
      </w:r>
      <w:r w:rsidR="003E19E3"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 xml:space="preserve"> individual types</w:t>
      </w:r>
      <w:r w:rsidR="00CC4640"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 xml:space="preserve"> / sub-types</w:t>
      </w:r>
      <w:r w:rsidR="003E19E3"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 xml:space="preserve"> of expenses</w:t>
      </w:r>
      <w:r w:rsidR="00B7782E"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 xml:space="preserve">) </w:t>
      </w:r>
      <w:r w:rsidR="00CC4640"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 xml:space="preserve">or </w:t>
      </w:r>
      <w:r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 xml:space="preserve">the planned </w:t>
      </w:r>
      <w:r w:rsidR="00CC4640"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>income</w:t>
      </w:r>
      <w:r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 xml:space="preserve"> occur</w:t>
      </w:r>
      <w:r w:rsidR="001C5CBE"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 xml:space="preserve"> (not related to the staff appointment scheme</w:t>
      </w:r>
      <w:r w:rsidR="00CC4640"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>?</w:t>
      </w:r>
      <w:r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 xml:space="preserve"> </w:t>
      </w:r>
      <w:r w:rsidR="003E19E3"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 xml:space="preserve">Which ones? </w:t>
      </w:r>
      <w:r w:rsidRPr="00344917">
        <w:rPr>
          <w:lang w:val="en-US"/>
        </w:rPr>
        <w:br/>
      </w:r>
      <w:r w:rsidR="003E19E3"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>To what extent were they necessary or appropriate</w:t>
      </w:r>
      <w:r w:rsidR="00B7782E" w:rsidRPr="7BB9A7E7">
        <w:rPr>
          <w:rFonts w:ascii="Palatino Linotype" w:hAnsi="Palatino Linotype" w:cs="Arial"/>
          <w:b/>
          <w:bCs/>
          <w:sz w:val="20"/>
          <w:szCs w:val="20"/>
          <w:lang w:val="en-GB"/>
        </w:rPr>
        <w:t xml:space="preserve">? </w:t>
      </w:r>
    </w:p>
    <w:p w14:paraId="57FD0159" w14:textId="66B5B242" w:rsidR="003E19E3" w:rsidRPr="00D119DB" w:rsidRDefault="00D24ACB" w:rsidP="00B7782E">
      <w:pPr>
        <w:pStyle w:val="Textkrper-Zeileneinzug"/>
        <w:ind w:left="426"/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For the </w:t>
      </w:r>
      <w:r w:rsidR="00CC4640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explanations 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on</w:t>
      </w:r>
      <w:r w:rsidR="00CC4640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the financial report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, please refer</w:t>
      </w:r>
      <w:r w:rsidR="00CC4640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</w:t>
      </w:r>
      <w:r w:rsidR="003E19E3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solely to </w:t>
      </w:r>
      <w:r w:rsidR="007C4378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deviations from </w:t>
      </w:r>
      <w:r w:rsidR="003E19E3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the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most recent agreed version of the F</w:t>
      </w:r>
      <w:r w:rsidR="003E19E3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inancial plan (</w:t>
      </w:r>
      <w:r w:rsidR="007114A4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Appendix</w:t>
      </w:r>
      <w:r w:rsidR="003E19E3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2 of the </w:t>
      </w:r>
      <w:r w:rsidR="00E82FFF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GTA</w:t>
      </w:r>
      <w:r w:rsidR="003E19E3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).</w:t>
      </w:r>
    </w:p>
    <w:p w14:paraId="12E6BAAD" w14:textId="1DC9BB76" w:rsidR="007D445B" w:rsidRPr="00D119DB" w:rsidRDefault="007D445B" w:rsidP="007D445B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bookmarkStart w:id="2" w:name="_Hlk76549472"/>
    </w:p>
    <w:p w14:paraId="3C33FB6C" w14:textId="77777777" w:rsidR="006E0D5C" w:rsidRPr="00D119DB" w:rsidRDefault="006E0D5C" w:rsidP="006E0D5C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p w14:paraId="4BED2B28" w14:textId="7321EBE2" w:rsidR="007D445B" w:rsidRPr="00D119DB" w:rsidRDefault="007D445B" w:rsidP="007D445B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bookmarkEnd w:id="2"/>
    <w:p w14:paraId="2C4E127E" w14:textId="1A92C56E" w:rsidR="008D27A3" w:rsidRPr="00D119DB" w:rsidRDefault="006009E1" w:rsidP="006009E1">
      <w:pPr>
        <w:numPr>
          <w:ilvl w:val="0"/>
          <w:numId w:val="17"/>
        </w:numPr>
        <w:ind w:left="425" w:hanging="425"/>
        <w:rPr>
          <w:rFonts w:ascii="Palatino Linotype" w:hAnsi="Palatino Linotype" w:cs="Arial"/>
          <w:sz w:val="20"/>
          <w:lang w:val="en-GB"/>
        </w:rPr>
      </w:pPr>
      <w:r w:rsidRPr="7BB9A7E7">
        <w:rPr>
          <w:rFonts w:ascii="Palatino Linotype" w:hAnsi="Palatino Linotype" w:cs="Arial"/>
          <w:b/>
          <w:bCs/>
          <w:sz w:val="20"/>
          <w:lang w:val="en-GB"/>
        </w:rPr>
        <w:t>Were there any indications of (su</w:t>
      </w:r>
      <w:r w:rsidR="00455E04" w:rsidRPr="7BB9A7E7">
        <w:rPr>
          <w:rFonts w:ascii="Palatino Linotype" w:hAnsi="Palatino Linotype" w:cs="Arial"/>
          <w:b/>
          <w:bCs/>
          <w:sz w:val="20"/>
          <w:lang w:val="en-GB"/>
        </w:rPr>
        <w:t>s</w:t>
      </w:r>
      <w:r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pected) misconduct in the meaning of </w:t>
      </w:r>
      <w:r w:rsidR="00455E04"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Art. 18 </w:t>
      </w:r>
      <w:r w:rsidRPr="7BB9A7E7">
        <w:rPr>
          <w:rFonts w:ascii="Palatino Linotype" w:hAnsi="Palatino Linotype" w:cs="Arial"/>
          <w:b/>
          <w:bCs/>
          <w:sz w:val="20"/>
          <w:lang w:val="en-GB"/>
        </w:rPr>
        <w:t>GTA</w:t>
      </w:r>
      <w:r w:rsidR="00C926A1"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, including </w:t>
      </w:r>
      <w:r w:rsidRPr="7BB9A7E7">
        <w:rPr>
          <w:rFonts w:ascii="Palatino Linotype" w:hAnsi="Palatino Linotype" w:cs="Arial"/>
          <w:b/>
          <w:bCs/>
          <w:sz w:val="20"/>
          <w:lang w:val="en-GB"/>
        </w:rPr>
        <w:t>Appendix 5 (Reporting Policy)</w:t>
      </w:r>
      <w:r w:rsidR="00C926A1" w:rsidRPr="7BB9A7E7">
        <w:rPr>
          <w:rFonts w:ascii="Palatino Linotype" w:hAnsi="Palatino Linotype" w:cs="Arial"/>
          <w:b/>
          <w:bCs/>
          <w:sz w:val="20"/>
          <w:lang w:val="en-GB"/>
        </w:rPr>
        <w:t>? Which ones? How did you deal with them?</w:t>
      </w:r>
      <w:r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 </w:t>
      </w:r>
    </w:p>
    <w:p w14:paraId="52307779" w14:textId="00F5328C" w:rsidR="00C926A1" w:rsidRPr="00D119DB" w:rsidRDefault="00C926A1" w:rsidP="00C926A1">
      <w:pPr>
        <w:pStyle w:val="Textkrper-Zeileneinzug"/>
        <w:ind w:left="426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Please explain for all indications, even if you already provided a comprehensive report according to the Reporting Policy.</w:t>
      </w:r>
    </w:p>
    <w:p w14:paraId="3F1C61D6" w14:textId="77777777" w:rsidR="00321D74" w:rsidRPr="00D119DB" w:rsidRDefault="00321D74" w:rsidP="00321D74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63F1343F" w14:textId="77777777" w:rsidR="006E0D5C" w:rsidRPr="00D119DB" w:rsidRDefault="006E0D5C" w:rsidP="006E0D5C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p w14:paraId="057AEAF6" w14:textId="77777777" w:rsidR="00321D74" w:rsidRPr="00D119DB" w:rsidRDefault="00321D74" w:rsidP="00321D74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5362A04A" w14:textId="12740439" w:rsidR="00321D74" w:rsidRPr="00D119DB" w:rsidRDefault="00321D74" w:rsidP="002E01AC">
      <w:pPr>
        <w:pStyle w:val="Textkrper-Zeileneinzug"/>
        <w:numPr>
          <w:ilvl w:val="0"/>
          <w:numId w:val="17"/>
        </w:numPr>
        <w:ind w:left="425" w:hanging="425"/>
        <w:jc w:val="left"/>
        <w:rPr>
          <w:rFonts w:ascii="Palatino Linotype" w:hAnsi="Palatino Linotype" w:cs="Arial"/>
          <w:sz w:val="20"/>
          <w:lang w:val="en-GB"/>
        </w:rPr>
      </w:pPr>
      <w:r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Did you establish mutual agreements or </w:t>
      </w:r>
      <w:r w:rsidR="005009FF" w:rsidRPr="7BB9A7E7">
        <w:rPr>
          <w:rFonts w:ascii="Palatino Linotype" w:hAnsi="Palatino Linotype" w:cs="Arial"/>
          <w:b/>
          <w:bCs/>
          <w:sz w:val="20"/>
          <w:lang w:val="en-GB"/>
        </w:rPr>
        <w:t>cooperate</w:t>
      </w:r>
      <w:r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 with </w:t>
      </w:r>
      <w:r w:rsidR="00066BDB"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other </w:t>
      </w:r>
      <w:r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organisations (civil society, </w:t>
      </w:r>
      <w:r w:rsidR="00147D7C"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local </w:t>
      </w:r>
      <w:r w:rsidRPr="7BB9A7E7">
        <w:rPr>
          <w:rFonts w:ascii="Palatino Linotype" w:hAnsi="Palatino Linotype" w:cs="Arial"/>
          <w:b/>
          <w:bCs/>
          <w:sz w:val="20"/>
          <w:lang w:val="en-GB"/>
        </w:rPr>
        <w:t>state agencies</w:t>
      </w:r>
      <w:r w:rsidR="00066BDB"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, </w:t>
      </w:r>
      <w:r w:rsidRPr="7BB9A7E7">
        <w:rPr>
          <w:rFonts w:ascii="Palatino Linotype" w:hAnsi="Palatino Linotype" w:cs="Arial"/>
          <w:b/>
          <w:bCs/>
          <w:sz w:val="20"/>
          <w:lang w:val="en-GB"/>
        </w:rPr>
        <w:t>UN, EU, OSCE, AU</w:t>
      </w:r>
      <w:r w:rsidR="005009FF" w:rsidRPr="7BB9A7E7">
        <w:rPr>
          <w:rFonts w:ascii="Palatino Linotype" w:hAnsi="Palatino Linotype" w:cs="Arial"/>
          <w:b/>
          <w:bCs/>
          <w:sz w:val="20"/>
          <w:lang w:val="en-GB"/>
        </w:rPr>
        <w:t>, and others</w:t>
      </w:r>
      <w:r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)? </w:t>
      </w:r>
    </w:p>
    <w:p w14:paraId="2957F764" w14:textId="4D715890" w:rsidR="00321D74" w:rsidRPr="00D119DB" w:rsidRDefault="00321D74" w:rsidP="00321D74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2DF422C8" w14:textId="77777777" w:rsidR="00147D7C" w:rsidRPr="00D119DB" w:rsidRDefault="00147D7C" w:rsidP="00147D7C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p w14:paraId="105F5F90" w14:textId="77777777" w:rsidR="00147D7C" w:rsidRPr="00D119DB" w:rsidRDefault="00147D7C" w:rsidP="00321D74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0221BDB1" w14:textId="251AFD80" w:rsidR="000C2641" w:rsidRPr="006E0D5C" w:rsidRDefault="000C2641" w:rsidP="002E01AC">
      <w:pPr>
        <w:pStyle w:val="Textkrper-Zeileneinzug"/>
        <w:numPr>
          <w:ilvl w:val="0"/>
          <w:numId w:val="17"/>
        </w:numPr>
        <w:ind w:left="425" w:hanging="425"/>
        <w:jc w:val="left"/>
        <w:rPr>
          <w:rFonts w:ascii="Palatino Linotype" w:hAnsi="Palatino Linotype" w:cs="Arial"/>
          <w:b/>
          <w:bCs/>
          <w:sz w:val="20"/>
          <w:lang w:val="en-GB"/>
        </w:rPr>
      </w:pPr>
      <w:r w:rsidRPr="7BB9A7E7">
        <w:rPr>
          <w:rFonts w:ascii="Palatino Linotype" w:hAnsi="Palatino Linotype" w:cs="Arial"/>
          <w:b/>
          <w:bCs/>
          <w:sz w:val="20"/>
          <w:lang w:val="en-GB"/>
        </w:rPr>
        <w:t>Monitoring</w:t>
      </w:r>
      <w:r w:rsidR="00552037"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 </w:t>
      </w:r>
      <w:r w:rsidR="00176734" w:rsidRPr="7BB9A7E7">
        <w:rPr>
          <w:rFonts w:ascii="Palatino Linotype" w:hAnsi="Palatino Linotype" w:cs="Arial"/>
          <w:b/>
          <w:bCs/>
          <w:sz w:val="20"/>
          <w:lang w:val="en-GB"/>
        </w:rPr>
        <w:t>and</w:t>
      </w:r>
      <w:r w:rsidR="00552037"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 </w:t>
      </w:r>
      <w:r w:rsidRPr="7BB9A7E7">
        <w:rPr>
          <w:rFonts w:ascii="Palatino Linotype" w:hAnsi="Palatino Linotype" w:cs="Arial"/>
          <w:b/>
          <w:bCs/>
          <w:sz w:val="20"/>
          <w:lang w:val="en-GB"/>
        </w:rPr>
        <w:t>Evaluation</w:t>
      </w:r>
      <w:r w:rsidR="00552037" w:rsidRPr="7BB9A7E7">
        <w:rPr>
          <w:rFonts w:ascii="Palatino Linotype" w:hAnsi="Palatino Linotype" w:cs="Arial"/>
          <w:b/>
          <w:bCs/>
          <w:sz w:val="20"/>
          <w:lang w:val="en-GB"/>
        </w:rPr>
        <w:t xml:space="preserve"> (M&amp;E)</w:t>
      </w:r>
    </w:p>
    <w:p w14:paraId="28628157" w14:textId="477310A1" w:rsidR="00EA6DBC" w:rsidRPr="00D119DB" w:rsidRDefault="00176734" w:rsidP="00EA6DBC">
      <w:pPr>
        <w:pStyle w:val="Textkrper-Zeileneinzug"/>
        <w:numPr>
          <w:ilvl w:val="1"/>
          <w:numId w:val="17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D119DB">
        <w:rPr>
          <w:rFonts w:ascii="Palatino Linotype" w:hAnsi="Palatino Linotype" w:cs="Arial"/>
          <w:b/>
          <w:sz w:val="20"/>
          <w:lang w:val="en-GB"/>
        </w:rPr>
        <w:t xml:space="preserve">Which </w:t>
      </w:r>
      <w:r w:rsidR="00AD0F50" w:rsidRPr="00D119DB">
        <w:rPr>
          <w:rFonts w:ascii="Palatino Linotype" w:hAnsi="Palatino Linotype" w:cs="Arial"/>
          <w:b/>
          <w:sz w:val="20"/>
          <w:lang w:val="en-GB"/>
        </w:rPr>
        <w:t>M&amp;E</w:t>
      </w:r>
      <w:r w:rsidRPr="00D119DB">
        <w:rPr>
          <w:rFonts w:ascii="Palatino Linotype" w:hAnsi="Palatino Linotype" w:cs="Arial"/>
          <w:b/>
          <w:sz w:val="20"/>
          <w:lang w:val="en-GB"/>
        </w:rPr>
        <w:t xml:space="preserve"> tools did you use?</w:t>
      </w:r>
      <w:r w:rsidR="00A05967" w:rsidRPr="00D119DB">
        <w:rPr>
          <w:rFonts w:ascii="Palatino Linotype" w:hAnsi="Palatino Linotype" w:cs="Arial"/>
          <w:b/>
          <w:sz w:val="20"/>
          <w:lang w:val="en-GB"/>
        </w:rPr>
        <w:t xml:space="preserve"> Were there modifications to your intended planning?</w:t>
      </w:r>
      <w:r w:rsidR="00571EB6" w:rsidRPr="00D119DB">
        <w:rPr>
          <w:rFonts w:ascii="Palatino Linotype" w:hAnsi="Palatino Linotype" w:cs="Arial"/>
          <w:b/>
          <w:sz w:val="20"/>
          <w:lang w:val="en-GB"/>
        </w:rPr>
        <w:t xml:space="preserve"> What deviations from the original </w:t>
      </w:r>
      <w:r w:rsidR="005009FF" w:rsidRPr="00D119DB">
        <w:rPr>
          <w:rFonts w:ascii="Palatino Linotype" w:hAnsi="Palatino Linotype" w:cs="Arial"/>
          <w:b/>
          <w:sz w:val="20"/>
          <w:lang w:val="en-GB"/>
        </w:rPr>
        <w:t xml:space="preserve">project </w:t>
      </w:r>
      <w:r w:rsidR="00571EB6" w:rsidRPr="00D119DB">
        <w:rPr>
          <w:rFonts w:ascii="Palatino Linotype" w:hAnsi="Palatino Linotype" w:cs="Arial"/>
          <w:b/>
          <w:sz w:val="20"/>
          <w:lang w:val="en-GB"/>
        </w:rPr>
        <w:t xml:space="preserve">planning </w:t>
      </w:r>
      <w:r w:rsidR="005009FF" w:rsidRPr="00D119DB">
        <w:rPr>
          <w:rFonts w:ascii="Palatino Linotype" w:hAnsi="Palatino Linotype" w:cs="Arial"/>
          <w:b/>
          <w:sz w:val="20"/>
          <w:lang w:val="en-GB"/>
        </w:rPr>
        <w:t xml:space="preserve">did you make </w:t>
      </w:r>
      <w:r w:rsidR="00571EB6" w:rsidRPr="00D119DB">
        <w:rPr>
          <w:rFonts w:ascii="Palatino Linotype" w:hAnsi="Palatino Linotype" w:cs="Arial"/>
          <w:b/>
          <w:sz w:val="20"/>
          <w:lang w:val="en-GB"/>
        </w:rPr>
        <w:t xml:space="preserve">and why they were necessary? </w:t>
      </w:r>
      <w:r w:rsidR="00CE7F35" w:rsidRPr="00D119DB">
        <w:rPr>
          <w:rFonts w:ascii="Palatino Linotype" w:hAnsi="Palatino Linotype" w:cs="Arial"/>
          <w:b/>
          <w:sz w:val="20"/>
          <w:lang w:val="en-GB"/>
        </w:rPr>
        <w:br/>
      </w:r>
      <w:r w:rsidR="005009FF" w:rsidRPr="00D119DB">
        <w:rPr>
          <w:rFonts w:ascii="Palatino Linotype" w:hAnsi="Palatino Linotype" w:cs="Arial"/>
          <w:b/>
          <w:bCs/>
          <w:sz w:val="20"/>
          <w:lang w:val="en-GB"/>
        </w:rPr>
        <w:t>To what extent were they necessary for the successful implementation of the project?</w:t>
      </w:r>
    </w:p>
    <w:p w14:paraId="50830198" w14:textId="77777777" w:rsidR="00EA6DBC" w:rsidRPr="00D119DB" w:rsidRDefault="00EA6DBC" w:rsidP="00EA6DBC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bookmarkStart w:id="3" w:name="_Hlk76549693"/>
    </w:p>
    <w:p w14:paraId="4CE117C2" w14:textId="77777777" w:rsidR="00EA6DBC" w:rsidRPr="00D119DB" w:rsidRDefault="00EA6DBC" w:rsidP="00EA6DBC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lastRenderedPageBreak/>
        <w:t>...</w:t>
      </w:r>
    </w:p>
    <w:p w14:paraId="72594AC2" w14:textId="77777777" w:rsidR="00EA6DBC" w:rsidRPr="00D119DB" w:rsidRDefault="00EA6DBC" w:rsidP="00EA6DBC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bookmarkEnd w:id="3"/>
    <w:p w14:paraId="5EAE5645" w14:textId="3DDCFA83" w:rsidR="00176734" w:rsidRPr="00D119DB" w:rsidRDefault="00176734">
      <w:pPr>
        <w:pStyle w:val="Textkrper-Zeileneinzug"/>
        <w:numPr>
          <w:ilvl w:val="1"/>
          <w:numId w:val="17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D119DB">
        <w:rPr>
          <w:rFonts w:ascii="Palatino Linotype" w:hAnsi="Palatino Linotype" w:cs="Arial"/>
          <w:b/>
          <w:sz w:val="20"/>
          <w:lang w:val="en-GB"/>
        </w:rPr>
        <w:t>If an internal and</w:t>
      </w:r>
      <w:r w:rsidR="002F2AF5" w:rsidRPr="00D119DB">
        <w:rPr>
          <w:rFonts w:ascii="Palatino Linotype" w:hAnsi="Palatino Linotype" w:cs="Arial"/>
          <w:b/>
          <w:sz w:val="20"/>
          <w:lang w:val="en-GB"/>
        </w:rPr>
        <w:t xml:space="preserve"> </w:t>
      </w:r>
      <w:r w:rsidRPr="00D119DB">
        <w:rPr>
          <w:rFonts w:ascii="Palatino Linotype" w:hAnsi="Palatino Linotype" w:cs="Arial"/>
          <w:b/>
          <w:sz w:val="20"/>
          <w:lang w:val="en-GB"/>
        </w:rPr>
        <w:t>/ or external evaluation was approved</w:t>
      </w:r>
      <w:r w:rsidR="00C16047" w:rsidRPr="00D119DB">
        <w:rPr>
          <w:rFonts w:ascii="Palatino Linotype" w:hAnsi="Palatino Linotype" w:cs="Arial"/>
          <w:b/>
          <w:sz w:val="20"/>
          <w:lang w:val="en-GB"/>
        </w:rPr>
        <w:t xml:space="preserve"> and conducted in the framework of the project</w:t>
      </w:r>
      <w:r w:rsidR="00BA55A6" w:rsidRPr="00D119DB">
        <w:rPr>
          <w:rFonts w:ascii="Palatino Linotype" w:hAnsi="Palatino Linotype" w:cs="Arial"/>
          <w:b/>
          <w:sz w:val="20"/>
          <w:lang w:val="en-GB"/>
        </w:rPr>
        <w:t xml:space="preserve">: </w:t>
      </w:r>
      <w:r w:rsidR="003852AB" w:rsidRPr="00D119DB">
        <w:rPr>
          <w:rFonts w:ascii="Palatino Linotype" w:hAnsi="Palatino Linotype" w:cs="Arial"/>
          <w:b/>
          <w:sz w:val="20"/>
          <w:lang w:val="en-GB"/>
        </w:rPr>
        <w:t xml:space="preserve">Which </w:t>
      </w:r>
      <w:r w:rsidR="005009FF" w:rsidRPr="00D119DB">
        <w:rPr>
          <w:rFonts w:ascii="Palatino Linotype" w:hAnsi="Palatino Linotype" w:cs="Arial"/>
          <w:b/>
          <w:sz w:val="20"/>
          <w:lang w:val="en-GB"/>
        </w:rPr>
        <w:t xml:space="preserve">insights did you obtain, </w:t>
      </w:r>
      <w:r w:rsidR="003852AB" w:rsidRPr="00D119DB">
        <w:rPr>
          <w:rFonts w:ascii="Palatino Linotype" w:hAnsi="Palatino Linotype" w:cs="Arial"/>
          <w:b/>
          <w:sz w:val="20"/>
          <w:lang w:val="en-GB"/>
        </w:rPr>
        <w:t xml:space="preserve">and </w:t>
      </w:r>
      <w:r w:rsidR="005009FF" w:rsidRPr="00D119DB">
        <w:rPr>
          <w:rFonts w:ascii="Palatino Linotype" w:hAnsi="Palatino Linotype" w:cs="Arial"/>
          <w:b/>
          <w:sz w:val="20"/>
          <w:lang w:val="en-GB"/>
        </w:rPr>
        <w:t xml:space="preserve">which </w:t>
      </w:r>
      <w:r w:rsidR="003852AB" w:rsidRPr="00D119DB">
        <w:rPr>
          <w:rFonts w:ascii="Palatino Linotype" w:hAnsi="Palatino Linotype" w:cs="Arial"/>
          <w:b/>
          <w:sz w:val="20"/>
          <w:lang w:val="en-GB"/>
        </w:rPr>
        <w:t xml:space="preserve">conclusions </w:t>
      </w:r>
      <w:r w:rsidR="005009FF" w:rsidRPr="00D119DB">
        <w:rPr>
          <w:rFonts w:ascii="Palatino Linotype" w:hAnsi="Palatino Linotype" w:cs="Arial"/>
          <w:b/>
          <w:sz w:val="20"/>
          <w:lang w:val="en-GB"/>
        </w:rPr>
        <w:t>did you draw from this</w:t>
      </w:r>
      <w:r w:rsidR="00BA55A6" w:rsidRPr="00D119DB">
        <w:rPr>
          <w:rFonts w:ascii="Palatino Linotype" w:hAnsi="Palatino Linotype" w:cs="Arial"/>
          <w:b/>
          <w:sz w:val="20"/>
          <w:lang w:val="en-GB"/>
        </w:rPr>
        <w:t>?</w:t>
      </w:r>
    </w:p>
    <w:p w14:paraId="31788AEA" w14:textId="2750E0D8" w:rsidR="00C16047" w:rsidRPr="00D119DB" w:rsidRDefault="00C16047" w:rsidP="00BA55A6">
      <w:pPr>
        <w:pStyle w:val="Textkrper-Zeileneinzug"/>
        <w:ind w:left="426"/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In case of </w:t>
      </w:r>
      <w:r w:rsidR="005009FF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an 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external evaluation</w:t>
      </w:r>
      <w:r w:rsidR="005009FF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in the framework of the funded project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, the </w:t>
      </w:r>
      <w:r w:rsidR="00BA55A6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Terms of 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r</w:t>
      </w:r>
      <w:r w:rsidR="00BA55A6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eference and the Evaluation report (at least an English summary) have to be submitted 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unsolicited </w:t>
      </w:r>
      <w:r w:rsidR="00BA55A6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together with this Summary Report (</w:t>
      </w:r>
      <w:r w:rsidR="00455E04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see Art. 1</w:t>
      </w:r>
      <w:r w:rsidR="005009FF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5</w:t>
      </w:r>
      <w:r w:rsidR="00455E04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 (</w:t>
      </w:r>
      <w:r w:rsidR="005009FF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2</w:t>
      </w:r>
      <w:r w:rsidR="00455E04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) GTA</w:t>
      </w:r>
      <w:r w:rsidR="00BA55A6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)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.</w:t>
      </w:r>
    </w:p>
    <w:p w14:paraId="26452764" w14:textId="77777777" w:rsidR="00850127" w:rsidRPr="00D119DB" w:rsidRDefault="00850127" w:rsidP="00850127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4604FB2C" w14:textId="77777777" w:rsidR="00850127" w:rsidRPr="00D119DB" w:rsidRDefault="00850127" w:rsidP="00850127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p w14:paraId="4824AAA4" w14:textId="77777777" w:rsidR="00850127" w:rsidRPr="00D119DB" w:rsidRDefault="00850127" w:rsidP="00850127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0221BDB6" w14:textId="11CD80A9" w:rsidR="000C2641" w:rsidRPr="00D119DB" w:rsidRDefault="003852AB" w:rsidP="00850127">
      <w:pPr>
        <w:pStyle w:val="Textkrper-Zeileneinzug"/>
        <w:numPr>
          <w:ilvl w:val="1"/>
          <w:numId w:val="17"/>
        </w:numPr>
        <w:ind w:left="425" w:hanging="425"/>
        <w:jc w:val="left"/>
        <w:rPr>
          <w:rFonts w:ascii="Palatino Linotype" w:hAnsi="Palatino Linotype" w:cs="Arial"/>
          <w:b/>
          <w:sz w:val="20"/>
          <w:lang w:val="en-GB"/>
        </w:rPr>
      </w:pPr>
      <w:r w:rsidRPr="00D119DB">
        <w:rPr>
          <w:rFonts w:ascii="Palatino Linotype" w:hAnsi="Palatino Linotype" w:cs="Arial"/>
          <w:b/>
          <w:sz w:val="20"/>
          <w:lang w:val="en-GB"/>
        </w:rPr>
        <w:t xml:space="preserve">How could you extend </w:t>
      </w:r>
      <w:r w:rsidR="003437EC" w:rsidRPr="00D119DB">
        <w:rPr>
          <w:rFonts w:ascii="Palatino Linotype" w:hAnsi="Palatino Linotype" w:cs="Arial"/>
          <w:b/>
          <w:sz w:val="20"/>
          <w:lang w:val="en-GB"/>
        </w:rPr>
        <w:t xml:space="preserve">your </w:t>
      </w:r>
      <w:r w:rsidRPr="00D119DB">
        <w:rPr>
          <w:rFonts w:ascii="Palatino Linotype" w:hAnsi="Palatino Linotype" w:cs="Arial"/>
          <w:b/>
          <w:sz w:val="20"/>
          <w:lang w:val="en-GB"/>
        </w:rPr>
        <w:t xml:space="preserve">existing M&amp;E tools </w:t>
      </w:r>
      <w:r w:rsidR="003437EC" w:rsidRPr="00D119DB">
        <w:rPr>
          <w:rFonts w:ascii="Palatino Linotype" w:hAnsi="Palatino Linotype" w:cs="Arial"/>
          <w:b/>
          <w:sz w:val="20"/>
          <w:lang w:val="en-GB"/>
        </w:rPr>
        <w:t xml:space="preserve">using </w:t>
      </w:r>
      <w:r w:rsidRPr="00D119DB">
        <w:rPr>
          <w:rFonts w:ascii="Palatino Linotype" w:hAnsi="Palatino Linotype" w:cs="Arial"/>
          <w:b/>
          <w:sz w:val="20"/>
          <w:lang w:val="en-GB"/>
        </w:rPr>
        <w:t xml:space="preserve">elements of ifa/zivik’s movie manual </w:t>
      </w:r>
      <w:r w:rsidRPr="00D119DB">
        <w:rPr>
          <w:rFonts w:ascii="Palatino Linotype" w:hAnsi="Palatino Linotype" w:cs="Arial"/>
          <w:b/>
          <w:sz w:val="20"/>
          <w:lang w:val="en-GB"/>
        </w:rPr>
        <w:br/>
        <w:t>(see ifa/zivik downloads)?</w:t>
      </w:r>
    </w:p>
    <w:p w14:paraId="6D2E1EFF" w14:textId="77777777" w:rsidR="00EA6DBC" w:rsidRPr="00D119DB" w:rsidRDefault="00EA6DBC" w:rsidP="00EA6DBC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</w:p>
    <w:p w14:paraId="1D680769" w14:textId="77777777" w:rsidR="00EA6DBC" w:rsidRPr="00D119DB" w:rsidRDefault="00EA6DBC" w:rsidP="00EA6DBC">
      <w:pPr>
        <w:pStyle w:val="Textkrper-Zeileneinzug"/>
        <w:ind w:left="426"/>
        <w:jc w:val="left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p w14:paraId="5B20EA09" w14:textId="77777777" w:rsidR="00AD0F50" w:rsidRPr="00D119DB" w:rsidRDefault="00AD0F50" w:rsidP="00AD0F50">
      <w:pPr>
        <w:pStyle w:val="Textkrper-Zeileneinzug"/>
        <w:ind w:left="426"/>
        <w:rPr>
          <w:rFonts w:ascii="Palatino Linotype" w:hAnsi="Palatino Linotype" w:cs="Arial"/>
          <w:sz w:val="20"/>
          <w:lang w:val="en-GB"/>
        </w:rPr>
      </w:pPr>
    </w:p>
    <w:p w14:paraId="7AB284BF" w14:textId="177BD146" w:rsidR="00CE7F35" w:rsidRPr="006E0D5C" w:rsidRDefault="00C16047" w:rsidP="002E01AC">
      <w:pPr>
        <w:pStyle w:val="Textkrper-Zeileneinzug"/>
        <w:numPr>
          <w:ilvl w:val="0"/>
          <w:numId w:val="17"/>
        </w:numPr>
        <w:ind w:left="425" w:hanging="425"/>
        <w:jc w:val="left"/>
        <w:rPr>
          <w:rFonts w:ascii="Palatino Linotype" w:hAnsi="Palatino Linotype" w:cs="Arial"/>
          <w:b/>
          <w:bCs/>
          <w:sz w:val="20"/>
          <w:lang w:val="en-GB"/>
        </w:rPr>
      </w:pPr>
      <w:r w:rsidRPr="7BB9A7E7">
        <w:rPr>
          <w:rFonts w:ascii="Palatino Linotype" w:hAnsi="Palatino Linotype" w:cs="Arial"/>
          <w:b/>
          <w:bCs/>
          <w:sz w:val="20"/>
          <w:lang w:val="en-GB"/>
        </w:rPr>
        <w:t>Funding reference and specimen copies</w:t>
      </w:r>
    </w:p>
    <w:p w14:paraId="08165CAA" w14:textId="214AB76D" w:rsidR="005009FF" w:rsidRPr="00D119DB" w:rsidRDefault="00146737" w:rsidP="00CE7F35">
      <w:pPr>
        <w:pStyle w:val="Textkrper-Zeileneinzug"/>
        <w:ind w:left="426"/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 xml:space="preserve">At least two specimen copies (free of charge) of the publications, audio-visual products or digital products must be submitted unsolicited together with this Summary Report (see </w:t>
      </w:r>
      <w:r w:rsidR="005009FF"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Art. 17 (3) GTA</w:t>
      </w: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).</w:t>
      </w:r>
    </w:p>
    <w:p w14:paraId="4A6B8845" w14:textId="6329EE83" w:rsidR="00CE7F35" w:rsidRPr="00D119DB" w:rsidRDefault="00CE7F35" w:rsidP="00CE7F35">
      <w:pPr>
        <w:pStyle w:val="Textkrper-Zeileneinzug"/>
        <w:ind w:left="426"/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If suitable, list digital products in a separate document (appendix to the Summary Report).</w:t>
      </w:r>
    </w:p>
    <w:p w14:paraId="76EEC704" w14:textId="62779EE1" w:rsidR="00146737" w:rsidRPr="00D119DB" w:rsidRDefault="00146737" w:rsidP="00146737">
      <w:pPr>
        <w:numPr>
          <w:ilvl w:val="0"/>
          <w:numId w:val="29"/>
        </w:numPr>
        <w:ind w:left="425" w:hanging="425"/>
        <w:rPr>
          <w:rFonts w:ascii="Palatino Linotype" w:hAnsi="Palatino Linotype" w:cs="Arial"/>
          <w:b/>
          <w:sz w:val="20"/>
          <w:lang w:val="en-GB"/>
        </w:rPr>
      </w:pPr>
      <w:r w:rsidRPr="00D119DB">
        <w:rPr>
          <w:rFonts w:ascii="Palatino Linotype" w:hAnsi="Palatino Linotype" w:cs="Arial"/>
          <w:b/>
          <w:sz w:val="20"/>
          <w:lang w:val="en-GB"/>
        </w:rPr>
        <w:t xml:space="preserve">Where and how did you refer to the German Federal Foreign Office / to the ifa funding </w:t>
      </w:r>
      <w:r w:rsidR="001C5CBE" w:rsidRPr="00D119DB">
        <w:rPr>
          <w:rFonts w:ascii="Palatino Linotype" w:hAnsi="Palatino Linotype" w:cs="Arial"/>
          <w:b/>
          <w:sz w:val="20"/>
          <w:lang w:val="en-GB"/>
        </w:rPr>
        <w:br/>
      </w:r>
      <w:r w:rsidRPr="00D119DB">
        <w:rPr>
          <w:rFonts w:ascii="Palatino Linotype" w:hAnsi="Palatino Linotype" w:cs="Arial"/>
          <w:b/>
          <w:sz w:val="20"/>
          <w:lang w:val="en-GB"/>
        </w:rPr>
        <w:t xml:space="preserve">(e.g. events, </w:t>
      </w:r>
      <w:r w:rsidR="00CE7F35" w:rsidRPr="00D119DB">
        <w:rPr>
          <w:rFonts w:ascii="Palatino Linotype" w:hAnsi="Palatino Linotype" w:cs="Arial"/>
          <w:b/>
          <w:sz w:val="20"/>
          <w:lang w:val="en-GB"/>
        </w:rPr>
        <w:t>publications online, audio or print</w:t>
      </w:r>
      <w:r w:rsidRPr="00D119DB">
        <w:rPr>
          <w:rFonts w:ascii="Palatino Linotype" w:hAnsi="Palatino Linotype" w:cs="Arial"/>
          <w:b/>
          <w:sz w:val="20"/>
          <w:lang w:val="en-GB"/>
        </w:rPr>
        <w:t>)</w:t>
      </w:r>
      <w:r w:rsidR="001C5CBE" w:rsidRPr="00D119DB">
        <w:rPr>
          <w:rFonts w:ascii="Palatino Linotype" w:hAnsi="Palatino Linotype" w:cs="Arial"/>
          <w:b/>
          <w:sz w:val="20"/>
          <w:lang w:val="en-GB"/>
        </w:rPr>
        <w:t>?</w:t>
      </w:r>
    </w:p>
    <w:p w14:paraId="4155C988" w14:textId="77777777" w:rsidR="00146737" w:rsidRPr="00D119DB" w:rsidRDefault="00146737" w:rsidP="00146737">
      <w:pPr>
        <w:ind w:left="426"/>
        <w:jc w:val="both"/>
        <w:rPr>
          <w:rFonts w:ascii="Palatino Linotype" w:hAnsi="Palatino Linotype" w:cs="Arial"/>
          <w:sz w:val="20"/>
          <w:lang w:val="en-GB"/>
        </w:rPr>
      </w:pPr>
      <w:bookmarkStart w:id="4" w:name="_Hlk76551736"/>
    </w:p>
    <w:p w14:paraId="13214199" w14:textId="77777777" w:rsidR="00146737" w:rsidRPr="00D119DB" w:rsidRDefault="00146737" w:rsidP="00146737">
      <w:pPr>
        <w:ind w:left="426"/>
        <w:jc w:val="both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bookmarkEnd w:id="4"/>
    <w:p w14:paraId="7DDE403A" w14:textId="77777777" w:rsidR="00146737" w:rsidRPr="00D119DB" w:rsidRDefault="00146737" w:rsidP="7BB9A7E7">
      <w:pPr>
        <w:ind w:left="426"/>
        <w:jc w:val="both"/>
        <w:rPr>
          <w:rFonts w:ascii="Palatino Linotype" w:hAnsi="Palatino Linotype" w:cs="Arial"/>
          <w:sz w:val="20"/>
          <w:lang w:val="en-GB"/>
        </w:rPr>
      </w:pPr>
    </w:p>
    <w:p w14:paraId="26051FA5" w14:textId="760EAE82" w:rsidR="00146737" w:rsidRPr="00D119DB" w:rsidRDefault="00146737" w:rsidP="00525D53">
      <w:pPr>
        <w:numPr>
          <w:ilvl w:val="0"/>
          <w:numId w:val="29"/>
        </w:numPr>
        <w:ind w:left="425" w:hanging="425"/>
        <w:rPr>
          <w:rFonts w:ascii="Palatino Linotype" w:hAnsi="Palatino Linotype" w:cs="Arial"/>
          <w:b/>
          <w:sz w:val="20"/>
          <w:lang w:val="en-GB"/>
        </w:rPr>
      </w:pPr>
      <w:r w:rsidRPr="00D119DB">
        <w:rPr>
          <w:rFonts w:ascii="Palatino Linotype" w:hAnsi="Palatino Linotype" w:cs="Arial"/>
          <w:b/>
          <w:sz w:val="20"/>
          <w:lang w:val="en-GB"/>
        </w:rPr>
        <w:t>Which public relations activities for the funded project were carried out during the reporting period?</w:t>
      </w:r>
    </w:p>
    <w:p w14:paraId="0111F292" w14:textId="59A9BDFF" w:rsidR="004F7A25" w:rsidRPr="00D119DB" w:rsidRDefault="00CE7F35" w:rsidP="00CE7F35">
      <w:pPr>
        <w:pStyle w:val="Textkrper-Zeileneinzug"/>
        <w:ind w:left="426"/>
        <w:jc w:val="left"/>
        <w:rPr>
          <w:rFonts w:ascii="Palatino Linotype" w:hAnsi="Palatino Linotype" w:cs="Arial"/>
          <w:color w:val="808080" w:themeColor="background1" w:themeShade="80"/>
          <w:sz w:val="20"/>
          <w:lang w:val="en-GB"/>
        </w:rPr>
      </w:pPr>
      <w:r w:rsidRPr="00D119DB">
        <w:rPr>
          <w:rFonts w:ascii="Palatino Linotype" w:hAnsi="Palatino Linotype" w:cs="Arial"/>
          <w:color w:val="808080" w:themeColor="background1" w:themeShade="80"/>
          <w:sz w:val="20"/>
          <w:lang w:val="en-GB"/>
        </w:rPr>
        <w:t>If suitable, list the links to publications, social media etc. in a separate document (appendix to the Summary Report), and/or submit files.</w:t>
      </w:r>
    </w:p>
    <w:p w14:paraId="3400DB67" w14:textId="77777777" w:rsidR="00CE7F35" w:rsidRPr="00D119DB" w:rsidRDefault="00CE7F35" w:rsidP="004F7A25">
      <w:pPr>
        <w:ind w:left="426"/>
        <w:jc w:val="both"/>
        <w:rPr>
          <w:rFonts w:ascii="Palatino Linotype" w:hAnsi="Palatino Linotype" w:cs="Arial"/>
          <w:sz w:val="20"/>
          <w:lang w:val="en-GB"/>
        </w:rPr>
      </w:pPr>
    </w:p>
    <w:p w14:paraId="289370A8" w14:textId="77777777" w:rsidR="004F7A25" w:rsidRPr="00D119DB" w:rsidRDefault="004F7A25" w:rsidP="004F7A25">
      <w:pPr>
        <w:ind w:left="426"/>
        <w:jc w:val="both"/>
        <w:rPr>
          <w:rFonts w:ascii="Palatino Linotype" w:hAnsi="Palatino Linotype" w:cs="Arial"/>
          <w:sz w:val="20"/>
          <w:lang w:val="en-GB"/>
        </w:rPr>
      </w:pPr>
      <w:r w:rsidRPr="00D119DB">
        <w:rPr>
          <w:rFonts w:ascii="Palatino Linotype" w:hAnsi="Palatino Linotype" w:cs="Arial"/>
          <w:sz w:val="20"/>
          <w:lang w:val="en-GB"/>
        </w:rPr>
        <w:t>...</w:t>
      </w:r>
    </w:p>
    <w:p w14:paraId="3B55978D" w14:textId="77777777" w:rsidR="004F7A25" w:rsidRPr="00D119DB" w:rsidRDefault="004F7A25" w:rsidP="004F7A25">
      <w:pPr>
        <w:ind w:left="426"/>
        <w:jc w:val="both"/>
        <w:rPr>
          <w:rFonts w:ascii="Palatino Linotype" w:hAnsi="Palatino Linotype" w:cs="Arial"/>
          <w:sz w:val="20"/>
          <w:highlight w:val="yellow"/>
          <w:lang w:val="en-GB"/>
        </w:rPr>
      </w:pPr>
    </w:p>
    <w:sectPr w:rsidR="004F7A25" w:rsidRPr="00D119DB" w:rsidSect="00BB3B4F">
      <w:pgSz w:w="11906" w:h="16838"/>
      <w:pgMar w:top="1653" w:right="1417" w:bottom="141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4092" w14:textId="77777777" w:rsidR="001141D4" w:rsidRDefault="001141D4">
      <w:r>
        <w:separator/>
      </w:r>
    </w:p>
  </w:endnote>
  <w:endnote w:type="continuationSeparator" w:id="0">
    <w:p w14:paraId="23ED3522" w14:textId="77777777" w:rsidR="001141D4" w:rsidRDefault="001141D4">
      <w:r>
        <w:continuationSeparator/>
      </w:r>
    </w:p>
  </w:endnote>
  <w:endnote w:type="continuationNotice" w:id="1">
    <w:p w14:paraId="763EA603" w14:textId="77777777" w:rsidR="001141D4" w:rsidRDefault="00114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eSans-ifa">
    <w:altName w:val="Microsoft YaHei"/>
    <w:charset w:val="00"/>
    <w:family w:val="swiss"/>
    <w:pitch w:val="variable"/>
    <w:sig w:usb0="8000002F" w:usb1="0000204A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BDCD" w14:textId="7C4E7080" w:rsidR="00900C13" w:rsidRPr="00BA5D40" w:rsidRDefault="00A6714F" w:rsidP="00A6714F">
    <w:pPr>
      <w:pStyle w:val="Fuzeile"/>
      <w:jc w:val="right"/>
      <w:rPr>
        <w:rFonts w:ascii="Palatino Linotype" w:hAnsi="Palatino Linotype" w:cs="Arial"/>
        <w:sz w:val="18"/>
        <w:szCs w:val="18"/>
        <w:lang w:val="en-GB"/>
      </w:rPr>
    </w:pPr>
    <w:r w:rsidRPr="002D1AF6">
      <w:rPr>
        <w:rFonts w:ascii="Palatino Linotype" w:hAnsi="Palatino Linotype" w:cs="Arial"/>
        <w:sz w:val="18"/>
        <w:szCs w:val="18"/>
        <w:lang w:val="en-GB"/>
      </w:rPr>
      <w:t>2</w:t>
    </w:r>
    <w:r w:rsidR="00D2373D" w:rsidRPr="002D1AF6">
      <w:rPr>
        <w:rFonts w:ascii="Palatino Linotype" w:hAnsi="Palatino Linotype" w:cs="Arial"/>
        <w:sz w:val="18"/>
        <w:szCs w:val="18"/>
        <w:lang w:val="en-GB"/>
      </w:rPr>
      <w:t>0</w:t>
    </w:r>
    <w:r w:rsidR="00627406" w:rsidRPr="002D1AF6">
      <w:rPr>
        <w:rFonts w:ascii="Palatino Linotype" w:hAnsi="Palatino Linotype" w:cs="Arial"/>
        <w:sz w:val="18"/>
        <w:szCs w:val="18"/>
        <w:lang w:val="en-GB"/>
      </w:rPr>
      <w:t>2</w:t>
    </w:r>
    <w:r w:rsidR="002B2DE5" w:rsidRPr="002D1AF6">
      <w:rPr>
        <w:rFonts w:ascii="Palatino Linotype" w:hAnsi="Palatino Linotype" w:cs="Arial"/>
        <w:sz w:val="18"/>
        <w:szCs w:val="18"/>
        <w:lang w:val="en-GB"/>
      </w:rPr>
      <w:t>3</w:t>
    </w:r>
    <w:r w:rsidR="00455E04" w:rsidRPr="002D1AF6">
      <w:rPr>
        <w:rFonts w:ascii="Palatino Linotype" w:hAnsi="Palatino Linotype" w:cs="Arial"/>
        <w:sz w:val="18"/>
        <w:szCs w:val="18"/>
        <w:lang w:val="en-GB"/>
      </w:rPr>
      <w:t>-</w:t>
    </w:r>
    <w:r w:rsidR="006A55AB" w:rsidRPr="002D1AF6">
      <w:rPr>
        <w:rFonts w:ascii="Palatino Linotype" w:hAnsi="Palatino Linotype" w:cs="Arial"/>
        <w:sz w:val="18"/>
        <w:szCs w:val="18"/>
        <w:lang w:val="en-GB"/>
      </w:rPr>
      <w:t>2</w:t>
    </w:r>
    <w:r w:rsidR="002B2DE5" w:rsidRPr="002D1AF6">
      <w:rPr>
        <w:rFonts w:ascii="Palatino Linotype" w:hAnsi="Palatino Linotype" w:cs="Arial"/>
        <w:sz w:val="18"/>
        <w:szCs w:val="18"/>
        <w:lang w:val="en-GB"/>
      </w:rPr>
      <w:t>4</w:t>
    </w:r>
    <w:r w:rsidRPr="002D1AF6">
      <w:rPr>
        <w:rFonts w:ascii="Palatino Linotype" w:hAnsi="Palatino Linotype" w:cs="Arial"/>
        <w:sz w:val="18"/>
        <w:szCs w:val="18"/>
        <w:lang w:val="en-GB"/>
      </w:rPr>
      <w:t xml:space="preserve"> / </w:t>
    </w:r>
    <w:r w:rsidR="00BA5D40" w:rsidRPr="002D1AF6">
      <w:rPr>
        <w:rFonts w:ascii="Palatino Linotype" w:hAnsi="Palatino Linotype" w:cs="Arial"/>
        <w:sz w:val="18"/>
        <w:szCs w:val="18"/>
        <w:lang w:val="en-GB"/>
      </w:rPr>
      <w:t>page</w:t>
    </w:r>
    <w:r w:rsidRPr="002D1AF6">
      <w:rPr>
        <w:rFonts w:ascii="Palatino Linotype" w:hAnsi="Palatino Linotype" w:cs="Arial"/>
        <w:sz w:val="18"/>
        <w:szCs w:val="18"/>
        <w:lang w:val="en-GB"/>
      </w:rPr>
      <w:t xml:space="preserve"> </w:t>
    </w:r>
    <w:r w:rsidRPr="002D1AF6">
      <w:rPr>
        <w:rFonts w:ascii="Palatino Linotype" w:hAnsi="Palatino Linotype" w:cs="Arial"/>
        <w:sz w:val="18"/>
        <w:szCs w:val="18"/>
        <w:lang w:val="en-GB"/>
      </w:rPr>
      <w:fldChar w:fldCharType="begin"/>
    </w:r>
    <w:r w:rsidRPr="002D1AF6">
      <w:rPr>
        <w:rFonts w:ascii="Palatino Linotype" w:hAnsi="Palatino Linotype" w:cs="Arial"/>
        <w:sz w:val="18"/>
        <w:szCs w:val="18"/>
        <w:lang w:val="en-GB"/>
      </w:rPr>
      <w:instrText xml:space="preserve"> PAGE </w:instrText>
    </w:r>
    <w:r w:rsidRPr="002D1AF6">
      <w:rPr>
        <w:rFonts w:ascii="Palatino Linotype" w:hAnsi="Palatino Linotype" w:cs="Arial"/>
        <w:sz w:val="18"/>
        <w:szCs w:val="18"/>
        <w:lang w:val="en-GB"/>
      </w:rPr>
      <w:fldChar w:fldCharType="separate"/>
    </w:r>
    <w:r w:rsidR="00302EFD" w:rsidRPr="002D1AF6">
      <w:rPr>
        <w:rFonts w:ascii="Palatino Linotype" w:hAnsi="Palatino Linotype" w:cs="Arial"/>
        <w:noProof/>
        <w:sz w:val="18"/>
        <w:szCs w:val="18"/>
        <w:lang w:val="en-GB"/>
      </w:rPr>
      <w:t>6</w:t>
    </w:r>
    <w:r w:rsidRPr="002D1AF6">
      <w:rPr>
        <w:rFonts w:ascii="Palatino Linotype" w:hAnsi="Palatino Linotype" w:cs="Arial"/>
        <w:sz w:val="18"/>
        <w:szCs w:val="18"/>
        <w:lang w:val="en-GB"/>
      </w:rPr>
      <w:fldChar w:fldCharType="end"/>
    </w:r>
    <w:r w:rsidRPr="002D1AF6">
      <w:rPr>
        <w:rFonts w:ascii="Palatino Linotype" w:hAnsi="Palatino Linotype" w:cs="Arial"/>
        <w:sz w:val="18"/>
        <w:szCs w:val="18"/>
        <w:lang w:val="en-GB"/>
      </w:rPr>
      <w:t xml:space="preserve"> </w:t>
    </w:r>
    <w:r w:rsidR="00BA5D40" w:rsidRPr="002D1AF6">
      <w:rPr>
        <w:rFonts w:ascii="Palatino Linotype" w:hAnsi="Palatino Linotype" w:cs="Arial"/>
        <w:sz w:val="18"/>
        <w:szCs w:val="18"/>
        <w:lang w:val="en-GB"/>
      </w:rPr>
      <w:t>of</w:t>
    </w:r>
    <w:r w:rsidRPr="002D1AF6">
      <w:rPr>
        <w:rFonts w:ascii="Palatino Linotype" w:hAnsi="Palatino Linotype" w:cs="Arial"/>
        <w:sz w:val="18"/>
        <w:szCs w:val="18"/>
        <w:lang w:val="en-GB"/>
      </w:rPr>
      <w:t xml:space="preserve"> </w:t>
    </w:r>
    <w:r w:rsidRPr="002D1AF6">
      <w:rPr>
        <w:rFonts w:ascii="Palatino Linotype" w:hAnsi="Palatino Linotype" w:cs="Arial"/>
        <w:sz w:val="18"/>
        <w:szCs w:val="18"/>
        <w:lang w:val="en-GB"/>
      </w:rPr>
      <w:fldChar w:fldCharType="begin"/>
    </w:r>
    <w:r w:rsidRPr="002D1AF6">
      <w:rPr>
        <w:rFonts w:ascii="Palatino Linotype" w:hAnsi="Palatino Linotype" w:cs="Arial"/>
        <w:sz w:val="18"/>
        <w:szCs w:val="18"/>
        <w:lang w:val="en-GB"/>
      </w:rPr>
      <w:instrText xml:space="preserve"> NUMPAGES </w:instrText>
    </w:r>
    <w:r w:rsidRPr="002D1AF6">
      <w:rPr>
        <w:rFonts w:ascii="Palatino Linotype" w:hAnsi="Palatino Linotype" w:cs="Arial"/>
        <w:sz w:val="18"/>
        <w:szCs w:val="18"/>
        <w:lang w:val="en-GB"/>
      </w:rPr>
      <w:fldChar w:fldCharType="separate"/>
    </w:r>
    <w:r w:rsidR="00302EFD" w:rsidRPr="002D1AF6">
      <w:rPr>
        <w:rFonts w:ascii="Palatino Linotype" w:hAnsi="Palatino Linotype" w:cs="Arial"/>
        <w:noProof/>
        <w:sz w:val="18"/>
        <w:szCs w:val="18"/>
        <w:lang w:val="en-GB"/>
      </w:rPr>
      <w:t>6</w:t>
    </w:r>
    <w:r w:rsidRPr="002D1AF6">
      <w:rPr>
        <w:rFonts w:ascii="Palatino Linotype" w:hAnsi="Palatino Linotype" w:cs="Arial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FBC3" w14:textId="77777777" w:rsidR="001141D4" w:rsidRDefault="001141D4">
      <w:r>
        <w:separator/>
      </w:r>
    </w:p>
  </w:footnote>
  <w:footnote w:type="continuationSeparator" w:id="0">
    <w:p w14:paraId="4A417875" w14:textId="77777777" w:rsidR="001141D4" w:rsidRDefault="001141D4">
      <w:r>
        <w:continuationSeparator/>
      </w:r>
    </w:p>
  </w:footnote>
  <w:footnote w:type="continuationNotice" w:id="1">
    <w:p w14:paraId="24863E6F" w14:textId="77777777" w:rsidR="001141D4" w:rsidRDefault="001141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BDCC" w14:textId="795CD78C" w:rsidR="00900C13" w:rsidRDefault="00BB3B4F" w:rsidP="00BB3B4F">
    <w:pPr>
      <w:pStyle w:val="Kopfzeile"/>
      <w:tabs>
        <w:tab w:val="clear" w:pos="4536"/>
        <w:tab w:val="clear" w:pos="9072"/>
      </w:tabs>
      <w:jc w:val="right"/>
    </w:pPr>
    <w:r>
      <w:rPr>
        <w:noProof/>
      </w:rPr>
      <w:drawing>
        <wp:inline distT="0" distB="0" distL="0" distR="0" wp14:anchorId="79C60E91" wp14:editId="3E29C27E">
          <wp:extent cx="1765300" cy="43815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73F"/>
    <w:multiLevelType w:val="hybridMultilevel"/>
    <w:tmpl w:val="A9FCB8D6"/>
    <w:lvl w:ilvl="0" w:tplc="04070017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BD34C34"/>
    <w:multiLevelType w:val="hybridMultilevel"/>
    <w:tmpl w:val="76FC193C"/>
    <w:lvl w:ilvl="0" w:tplc="44D87A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75647E"/>
    <w:multiLevelType w:val="hybridMultilevel"/>
    <w:tmpl w:val="06203BF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6634E"/>
    <w:multiLevelType w:val="hybridMultilevel"/>
    <w:tmpl w:val="45345EF0"/>
    <w:lvl w:ilvl="0" w:tplc="4604618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3C03703"/>
    <w:multiLevelType w:val="hybridMultilevel"/>
    <w:tmpl w:val="384AFF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EB160C"/>
    <w:multiLevelType w:val="hybridMultilevel"/>
    <w:tmpl w:val="1D42E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C0E6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39CD233E"/>
    <w:multiLevelType w:val="hybridMultilevel"/>
    <w:tmpl w:val="64161674"/>
    <w:lvl w:ilvl="0" w:tplc="04070017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9D67392"/>
    <w:multiLevelType w:val="hybridMultilevel"/>
    <w:tmpl w:val="CBAABF06"/>
    <w:lvl w:ilvl="0" w:tplc="CBEE17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1A2353"/>
    <w:multiLevelType w:val="hybridMultilevel"/>
    <w:tmpl w:val="B442E3BE"/>
    <w:lvl w:ilvl="0" w:tplc="04070017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72A6A06"/>
    <w:multiLevelType w:val="hybridMultilevel"/>
    <w:tmpl w:val="8A764D58"/>
    <w:lvl w:ilvl="0" w:tplc="CBEE17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D70944"/>
    <w:multiLevelType w:val="hybridMultilevel"/>
    <w:tmpl w:val="D17AD4E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414ED"/>
    <w:multiLevelType w:val="hybridMultilevel"/>
    <w:tmpl w:val="0866A33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0D4194"/>
    <w:multiLevelType w:val="hybridMultilevel"/>
    <w:tmpl w:val="3ADC64A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092293B"/>
    <w:multiLevelType w:val="hybridMultilevel"/>
    <w:tmpl w:val="652482E6"/>
    <w:lvl w:ilvl="0" w:tplc="44D87A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9B478B"/>
    <w:multiLevelType w:val="hybridMultilevel"/>
    <w:tmpl w:val="ECB2F558"/>
    <w:lvl w:ilvl="0" w:tplc="0407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E5777DE"/>
    <w:multiLevelType w:val="hybridMultilevel"/>
    <w:tmpl w:val="C772D3E6"/>
    <w:lvl w:ilvl="0" w:tplc="44D87A1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3D2925"/>
    <w:multiLevelType w:val="hybridMultilevel"/>
    <w:tmpl w:val="2430C4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E25403"/>
    <w:multiLevelType w:val="hybridMultilevel"/>
    <w:tmpl w:val="8C88B40E"/>
    <w:lvl w:ilvl="0" w:tplc="44D87A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BE7893"/>
    <w:multiLevelType w:val="hybridMultilevel"/>
    <w:tmpl w:val="E8C44F2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D07E3"/>
    <w:multiLevelType w:val="hybridMultilevel"/>
    <w:tmpl w:val="6CFEDE66"/>
    <w:lvl w:ilvl="0" w:tplc="44D87A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9E7249"/>
    <w:multiLevelType w:val="hybridMultilevel"/>
    <w:tmpl w:val="4E0A66DA"/>
    <w:lvl w:ilvl="0" w:tplc="CBEE175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AB566F5"/>
    <w:multiLevelType w:val="hybridMultilevel"/>
    <w:tmpl w:val="1EB093D6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F5D02A0"/>
    <w:multiLevelType w:val="hybridMultilevel"/>
    <w:tmpl w:val="CBA06F66"/>
    <w:lvl w:ilvl="0" w:tplc="04070019">
      <w:start w:val="1"/>
      <w:numFmt w:val="lowerLetter"/>
      <w:lvlText w:val="%1."/>
      <w:lvlJc w:val="left"/>
      <w:pPr>
        <w:ind w:left="1077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2B37E03"/>
    <w:multiLevelType w:val="hybridMultilevel"/>
    <w:tmpl w:val="29DE9DB2"/>
    <w:lvl w:ilvl="0" w:tplc="44D87A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990C92"/>
    <w:multiLevelType w:val="hybridMultilevel"/>
    <w:tmpl w:val="EC1C6F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783998"/>
    <w:multiLevelType w:val="hybridMultilevel"/>
    <w:tmpl w:val="54E2E454"/>
    <w:lvl w:ilvl="0" w:tplc="04070017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DBE4655"/>
    <w:multiLevelType w:val="hybridMultilevel"/>
    <w:tmpl w:val="8D149B98"/>
    <w:lvl w:ilvl="0" w:tplc="C01A56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87025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73661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28502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149498">
    <w:abstractNumId w:val="13"/>
  </w:num>
  <w:num w:numId="5" w16cid:durableId="1640451354">
    <w:abstractNumId w:val="15"/>
  </w:num>
  <w:num w:numId="6" w16cid:durableId="1655330596">
    <w:abstractNumId w:val="23"/>
  </w:num>
  <w:num w:numId="7" w16cid:durableId="537207248">
    <w:abstractNumId w:val="3"/>
  </w:num>
  <w:num w:numId="8" w16cid:durableId="714501980">
    <w:abstractNumId w:val="0"/>
  </w:num>
  <w:num w:numId="9" w16cid:durableId="861672125">
    <w:abstractNumId w:val="9"/>
  </w:num>
  <w:num w:numId="10" w16cid:durableId="556356509">
    <w:abstractNumId w:val="7"/>
  </w:num>
  <w:num w:numId="11" w16cid:durableId="686828462">
    <w:abstractNumId w:val="26"/>
  </w:num>
  <w:num w:numId="12" w16cid:durableId="1422607120">
    <w:abstractNumId w:val="14"/>
  </w:num>
  <w:num w:numId="13" w16cid:durableId="1755474313">
    <w:abstractNumId w:val="8"/>
  </w:num>
  <w:num w:numId="14" w16cid:durableId="1390417975">
    <w:abstractNumId w:val="10"/>
  </w:num>
  <w:num w:numId="15" w16cid:durableId="443500348">
    <w:abstractNumId w:val="21"/>
  </w:num>
  <w:num w:numId="16" w16cid:durableId="2049526179">
    <w:abstractNumId w:val="18"/>
  </w:num>
  <w:num w:numId="17" w16cid:durableId="1975483413">
    <w:abstractNumId w:val="16"/>
  </w:num>
  <w:num w:numId="18" w16cid:durableId="1353652093">
    <w:abstractNumId w:val="1"/>
  </w:num>
  <w:num w:numId="19" w16cid:durableId="697850404">
    <w:abstractNumId w:val="4"/>
  </w:num>
  <w:num w:numId="20" w16cid:durableId="1643270897">
    <w:abstractNumId w:val="25"/>
  </w:num>
  <w:num w:numId="21" w16cid:durableId="1870753315">
    <w:abstractNumId w:val="6"/>
  </w:num>
  <w:num w:numId="22" w16cid:durableId="2095087326">
    <w:abstractNumId w:val="27"/>
  </w:num>
  <w:num w:numId="23" w16cid:durableId="454716428">
    <w:abstractNumId w:val="24"/>
  </w:num>
  <w:num w:numId="24" w16cid:durableId="2585415">
    <w:abstractNumId w:val="20"/>
  </w:num>
  <w:num w:numId="25" w16cid:durableId="424694029">
    <w:abstractNumId w:val="12"/>
  </w:num>
  <w:num w:numId="26" w16cid:durableId="293096939">
    <w:abstractNumId w:val="19"/>
  </w:num>
  <w:num w:numId="27" w16cid:durableId="1316178033">
    <w:abstractNumId w:val="11"/>
  </w:num>
  <w:num w:numId="28" w16cid:durableId="944583439">
    <w:abstractNumId w:val="5"/>
  </w:num>
  <w:num w:numId="29" w16cid:durableId="1591935485">
    <w:abstractNumId w:val="2"/>
  </w:num>
  <w:num w:numId="30" w16cid:durableId="6970458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00"/>
    <w:rsid w:val="00005F21"/>
    <w:rsid w:val="000127A1"/>
    <w:rsid w:val="00022CCB"/>
    <w:rsid w:val="000239C2"/>
    <w:rsid w:val="0002766B"/>
    <w:rsid w:val="00032EC4"/>
    <w:rsid w:val="00041CC9"/>
    <w:rsid w:val="00046433"/>
    <w:rsid w:val="00051173"/>
    <w:rsid w:val="00061218"/>
    <w:rsid w:val="00066A8F"/>
    <w:rsid w:val="00066BDB"/>
    <w:rsid w:val="00080047"/>
    <w:rsid w:val="00084508"/>
    <w:rsid w:val="00093E06"/>
    <w:rsid w:val="000A7B52"/>
    <w:rsid w:val="000C01D5"/>
    <w:rsid w:val="000C2641"/>
    <w:rsid w:val="000C38F6"/>
    <w:rsid w:val="000C55D7"/>
    <w:rsid w:val="000E0635"/>
    <w:rsid w:val="000E68E5"/>
    <w:rsid w:val="000E7242"/>
    <w:rsid w:val="000F2515"/>
    <w:rsid w:val="000F6638"/>
    <w:rsid w:val="00103361"/>
    <w:rsid w:val="00104FC6"/>
    <w:rsid w:val="001141D4"/>
    <w:rsid w:val="00135D5E"/>
    <w:rsid w:val="0014236A"/>
    <w:rsid w:val="00145695"/>
    <w:rsid w:val="00146737"/>
    <w:rsid w:val="00147D7C"/>
    <w:rsid w:val="00151A46"/>
    <w:rsid w:val="00166B1D"/>
    <w:rsid w:val="001718F4"/>
    <w:rsid w:val="00171A8E"/>
    <w:rsid w:val="00172ECF"/>
    <w:rsid w:val="0017439B"/>
    <w:rsid w:val="00176734"/>
    <w:rsid w:val="00183A46"/>
    <w:rsid w:val="00187E74"/>
    <w:rsid w:val="00190EDE"/>
    <w:rsid w:val="001963BA"/>
    <w:rsid w:val="001A1C86"/>
    <w:rsid w:val="001A35DE"/>
    <w:rsid w:val="001A66EE"/>
    <w:rsid w:val="001B4C0F"/>
    <w:rsid w:val="001B6EDE"/>
    <w:rsid w:val="001C5CBE"/>
    <w:rsid w:val="001C7CF7"/>
    <w:rsid w:val="001E3366"/>
    <w:rsid w:val="001E7052"/>
    <w:rsid w:val="001F43C5"/>
    <w:rsid w:val="001F70C9"/>
    <w:rsid w:val="00204A19"/>
    <w:rsid w:val="00211BBF"/>
    <w:rsid w:val="00241F0D"/>
    <w:rsid w:val="002451EF"/>
    <w:rsid w:val="002536EF"/>
    <w:rsid w:val="0025705A"/>
    <w:rsid w:val="0028108E"/>
    <w:rsid w:val="00286586"/>
    <w:rsid w:val="002A514D"/>
    <w:rsid w:val="002B2DE5"/>
    <w:rsid w:val="002C6E1E"/>
    <w:rsid w:val="002D1AF6"/>
    <w:rsid w:val="002D5CF4"/>
    <w:rsid w:val="002D6828"/>
    <w:rsid w:val="002E01AC"/>
    <w:rsid w:val="002E051C"/>
    <w:rsid w:val="002E2FB2"/>
    <w:rsid w:val="002E3C42"/>
    <w:rsid w:val="002F2AF5"/>
    <w:rsid w:val="00301951"/>
    <w:rsid w:val="00302EFD"/>
    <w:rsid w:val="00303708"/>
    <w:rsid w:val="00311911"/>
    <w:rsid w:val="00321CF7"/>
    <w:rsid w:val="00321D74"/>
    <w:rsid w:val="003227C8"/>
    <w:rsid w:val="00326584"/>
    <w:rsid w:val="00335DEF"/>
    <w:rsid w:val="00336DF9"/>
    <w:rsid w:val="00337142"/>
    <w:rsid w:val="003437EC"/>
    <w:rsid w:val="00344917"/>
    <w:rsid w:val="0035325D"/>
    <w:rsid w:val="00361026"/>
    <w:rsid w:val="00372EE9"/>
    <w:rsid w:val="00372F36"/>
    <w:rsid w:val="00373D2A"/>
    <w:rsid w:val="003852AB"/>
    <w:rsid w:val="00394FA5"/>
    <w:rsid w:val="003A077E"/>
    <w:rsid w:val="003B4D1D"/>
    <w:rsid w:val="003C6DC6"/>
    <w:rsid w:val="003D431F"/>
    <w:rsid w:val="003E19E3"/>
    <w:rsid w:val="003F59BC"/>
    <w:rsid w:val="0041450A"/>
    <w:rsid w:val="004171B1"/>
    <w:rsid w:val="0042421C"/>
    <w:rsid w:val="00425746"/>
    <w:rsid w:val="00431081"/>
    <w:rsid w:val="00436ADD"/>
    <w:rsid w:val="00436FD3"/>
    <w:rsid w:val="00437153"/>
    <w:rsid w:val="0043760F"/>
    <w:rsid w:val="004440D3"/>
    <w:rsid w:val="00454C8C"/>
    <w:rsid w:val="00455E04"/>
    <w:rsid w:val="00462100"/>
    <w:rsid w:val="004871F1"/>
    <w:rsid w:val="00492854"/>
    <w:rsid w:val="00493A70"/>
    <w:rsid w:val="004A2231"/>
    <w:rsid w:val="004B270A"/>
    <w:rsid w:val="004B34E3"/>
    <w:rsid w:val="004B39C6"/>
    <w:rsid w:val="004B43AA"/>
    <w:rsid w:val="004D4D7A"/>
    <w:rsid w:val="004D764A"/>
    <w:rsid w:val="004E3DAC"/>
    <w:rsid w:val="004E7415"/>
    <w:rsid w:val="004F7A25"/>
    <w:rsid w:val="00500530"/>
    <w:rsid w:val="005009FF"/>
    <w:rsid w:val="005035EA"/>
    <w:rsid w:val="005038AD"/>
    <w:rsid w:val="00504A1D"/>
    <w:rsid w:val="0050693F"/>
    <w:rsid w:val="00520314"/>
    <w:rsid w:val="005234B6"/>
    <w:rsid w:val="00525D53"/>
    <w:rsid w:val="00531D66"/>
    <w:rsid w:val="00533B83"/>
    <w:rsid w:val="0053479E"/>
    <w:rsid w:val="005364FA"/>
    <w:rsid w:val="0054069E"/>
    <w:rsid w:val="005409BF"/>
    <w:rsid w:val="00552037"/>
    <w:rsid w:val="005549E1"/>
    <w:rsid w:val="00555925"/>
    <w:rsid w:val="0056244F"/>
    <w:rsid w:val="00564DFA"/>
    <w:rsid w:val="005677E2"/>
    <w:rsid w:val="00571EB6"/>
    <w:rsid w:val="00574507"/>
    <w:rsid w:val="00581607"/>
    <w:rsid w:val="0059321B"/>
    <w:rsid w:val="005941EB"/>
    <w:rsid w:val="005971F5"/>
    <w:rsid w:val="005A56AE"/>
    <w:rsid w:val="005A7447"/>
    <w:rsid w:val="005B131A"/>
    <w:rsid w:val="005B73AA"/>
    <w:rsid w:val="005D3C58"/>
    <w:rsid w:val="005E1FAB"/>
    <w:rsid w:val="005E3045"/>
    <w:rsid w:val="005E3D66"/>
    <w:rsid w:val="005F168C"/>
    <w:rsid w:val="005F4B07"/>
    <w:rsid w:val="006009E1"/>
    <w:rsid w:val="00600B0C"/>
    <w:rsid w:val="00602D17"/>
    <w:rsid w:val="00610C7F"/>
    <w:rsid w:val="006203FD"/>
    <w:rsid w:val="00627406"/>
    <w:rsid w:val="006354A1"/>
    <w:rsid w:val="00635F79"/>
    <w:rsid w:val="0063721D"/>
    <w:rsid w:val="00647A4D"/>
    <w:rsid w:val="00651065"/>
    <w:rsid w:val="00663CCA"/>
    <w:rsid w:val="00666826"/>
    <w:rsid w:val="006709F3"/>
    <w:rsid w:val="00671FE7"/>
    <w:rsid w:val="00675646"/>
    <w:rsid w:val="00691193"/>
    <w:rsid w:val="006A55AB"/>
    <w:rsid w:val="006B52B3"/>
    <w:rsid w:val="006C1FA7"/>
    <w:rsid w:val="006C5B2A"/>
    <w:rsid w:val="006C5F84"/>
    <w:rsid w:val="006C7C83"/>
    <w:rsid w:val="006D4ADF"/>
    <w:rsid w:val="006E0D5C"/>
    <w:rsid w:val="006F25F6"/>
    <w:rsid w:val="0070791C"/>
    <w:rsid w:val="00710E65"/>
    <w:rsid w:val="007114A4"/>
    <w:rsid w:val="007116E7"/>
    <w:rsid w:val="007206D6"/>
    <w:rsid w:val="00724760"/>
    <w:rsid w:val="00732E4D"/>
    <w:rsid w:val="00733F13"/>
    <w:rsid w:val="0075147E"/>
    <w:rsid w:val="00753875"/>
    <w:rsid w:val="00760319"/>
    <w:rsid w:val="00765B39"/>
    <w:rsid w:val="0077297B"/>
    <w:rsid w:val="00776BE4"/>
    <w:rsid w:val="007901A6"/>
    <w:rsid w:val="007A40B6"/>
    <w:rsid w:val="007A58C4"/>
    <w:rsid w:val="007A6331"/>
    <w:rsid w:val="007A6AE1"/>
    <w:rsid w:val="007A7DA9"/>
    <w:rsid w:val="007B4055"/>
    <w:rsid w:val="007B4B26"/>
    <w:rsid w:val="007B5B48"/>
    <w:rsid w:val="007B6E04"/>
    <w:rsid w:val="007B7717"/>
    <w:rsid w:val="007C1DC0"/>
    <w:rsid w:val="007C4378"/>
    <w:rsid w:val="007D32AF"/>
    <w:rsid w:val="007D445B"/>
    <w:rsid w:val="007E4505"/>
    <w:rsid w:val="007E6D97"/>
    <w:rsid w:val="007F1785"/>
    <w:rsid w:val="00802342"/>
    <w:rsid w:val="00807760"/>
    <w:rsid w:val="00824B31"/>
    <w:rsid w:val="008325F1"/>
    <w:rsid w:val="00833DEE"/>
    <w:rsid w:val="00840196"/>
    <w:rsid w:val="00850127"/>
    <w:rsid w:val="0085158E"/>
    <w:rsid w:val="008568A0"/>
    <w:rsid w:val="008645AB"/>
    <w:rsid w:val="00864982"/>
    <w:rsid w:val="00864DAB"/>
    <w:rsid w:val="00867539"/>
    <w:rsid w:val="00880B3D"/>
    <w:rsid w:val="00891BCD"/>
    <w:rsid w:val="00892FFE"/>
    <w:rsid w:val="008971D1"/>
    <w:rsid w:val="008A182C"/>
    <w:rsid w:val="008A3072"/>
    <w:rsid w:val="008A4055"/>
    <w:rsid w:val="008A7FF2"/>
    <w:rsid w:val="008B164E"/>
    <w:rsid w:val="008C63E3"/>
    <w:rsid w:val="008D27A3"/>
    <w:rsid w:val="008D5E49"/>
    <w:rsid w:val="008E10ED"/>
    <w:rsid w:val="008E3F07"/>
    <w:rsid w:val="008F2D8E"/>
    <w:rsid w:val="008F5548"/>
    <w:rsid w:val="00900C13"/>
    <w:rsid w:val="0090563D"/>
    <w:rsid w:val="00910F4B"/>
    <w:rsid w:val="00913E0C"/>
    <w:rsid w:val="00937FA8"/>
    <w:rsid w:val="00962451"/>
    <w:rsid w:val="00971EA1"/>
    <w:rsid w:val="00972774"/>
    <w:rsid w:val="00975E0A"/>
    <w:rsid w:val="009813C8"/>
    <w:rsid w:val="00982362"/>
    <w:rsid w:val="00986389"/>
    <w:rsid w:val="009A3B59"/>
    <w:rsid w:val="009B3673"/>
    <w:rsid w:val="009C19D9"/>
    <w:rsid w:val="009D2F78"/>
    <w:rsid w:val="009D675D"/>
    <w:rsid w:val="009D757D"/>
    <w:rsid w:val="009D7E54"/>
    <w:rsid w:val="009E06CF"/>
    <w:rsid w:val="009E1111"/>
    <w:rsid w:val="009E19EC"/>
    <w:rsid w:val="009E1A2C"/>
    <w:rsid w:val="009F3747"/>
    <w:rsid w:val="00A05967"/>
    <w:rsid w:val="00A101DB"/>
    <w:rsid w:val="00A14CCD"/>
    <w:rsid w:val="00A21FD1"/>
    <w:rsid w:val="00A26A8C"/>
    <w:rsid w:val="00A33B6F"/>
    <w:rsid w:val="00A33D87"/>
    <w:rsid w:val="00A46626"/>
    <w:rsid w:val="00A51211"/>
    <w:rsid w:val="00A53512"/>
    <w:rsid w:val="00A55AE5"/>
    <w:rsid w:val="00A62A83"/>
    <w:rsid w:val="00A6714F"/>
    <w:rsid w:val="00A7644F"/>
    <w:rsid w:val="00A847FB"/>
    <w:rsid w:val="00AB1FAE"/>
    <w:rsid w:val="00AB7856"/>
    <w:rsid w:val="00AC02E3"/>
    <w:rsid w:val="00AC3CA2"/>
    <w:rsid w:val="00AD0644"/>
    <w:rsid w:val="00AD0F50"/>
    <w:rsid w:val="00AD7F44"/>
    <w:rsid w:val="00AE18B4"/>
    <w:rsid w:val="00AE4A1F"/>
    <w:rsid w:val="00AE5EA1"/>
    <w:rsid w:val="00AF1738"/>
    <w:rsid w:val="00AF1B39"/>
    <w:rsid w:val="00AF2C8D"/>
    <w:rsid w:val="00AF4227"/>
    <w:rsid w:val="00B04983"/>
    <w:rsid w:val="00B04B27"/>
    <w:rsid w:val="00B10960"/>
    <w:rsid w:val="00B1696F"/>
    <w:rsid w:val="00B23BAD"/>
    <w:rsid w:val="00B257CA"/>
    <w:rsid w:val="00B30BBD"/>
    <w:rsid w:val="00B446CF"/>
    <w:rsid w:val="00B473F9"/>
    <w:rsid w:val="00B57E86"/>
    <w:rsid w:val="00B6129D"/>
    <w:rsid w:val="00B6637F"/>
    <w:rsid w:val="00B73B05"/>
    <w:rsid w:val="00B7782E"/>
    <w:rsid w:val="00B8176C"/>
    <w:rsid w:val="00B957E9"/>
    <w:rsid w:val="00BA3240"/>
    <w:rsid w:val="00BA55A6"/>
    <w:rsid w:val="00BA5D40"/>
    <w:rsid w:val="00BB3B4F"/>
    <w:rsid w:val="00BD18FB"/>
    <w:rsid w:val="00BE612F"/>
    <w:rsid w:val="00BF1336"/>
    <w:rsid w:val="00BF2CD1"/>
    <w:rsid w:val="00C046C3"/>
    <w:rsid w:val="00C126C1"/>
    <w:rsid w:val="00C16047"/>
    <w:rsid w:val="00C16184"/>
    <w:rsid w:val="00C3230A"/>
    <w:rsid w:val="00C33575"/>
    <w:rsid w:val="00C36881"/>
    <w:rsid w:val="00C378FA"/>
    <w:rsid w:val="00C43B28"/>
    <w:rsid w:val="00C47615"/>
    <w:rsid w:val="00C830B4"/>
    <w:rsid w:val="00C926A1"/>
    <w:rsid w:val="00C95446"/>
    <w:rsid w:val="00CB460A"/>
    <w:rsid w:val="00CB796B"/>
    <w:rsid w:val="00CC4640"/>
    <w:rsid w:val="00CC4B1E"/>
    <w:rsid w:val="00CD1E90"/>
    <w:rsid w:val="00CD70AB"/>
    <w:rsid w:val="00CE74EF"/>
    <w:rsid w:val="00CE7F35"/>
    <w:rsid w:val="00D00B45"/>
    <w:rsid w:val="00D07707"/>
    <w:rsid w:val="00D108D2"/>
    <w:rsid w:val="00D119DB"/>
    <w:rsid w:val="00D2238E"/>
    <w:rsid w:val="00D231DB"/>
    <w:rsid w:val="00D2373D"/>
    <w:rsid w:val="00D24ACB"/>
    <w:rsid w:val="00D25A9C"/>
    <w:rsid w:val="00D352A2"/>
    <w:rsid w:val="00D45F2D"/>
    <w:rsid w:val="00D727C6"/>
    <w:rsid w:val="00D81804"/>
    <w:rsid w:val="00D9596B"/>
    <w:rsid w:val="00DB06CF"/>
    <w:rsid w:val="00DC5F18"/>
    <w:rsid w:val="00DC65D8"/>
    <w:rsid w:val="00DC6837"/>
    <w:rsid w:val="00DD1612"/>
    <w:rsid w:val="00DD303B"/>
    <w:rsid w:val="00DD53B9"/>
    <w:rsid w:val="00DD6CC6"/>
    <w:rsid w:val="00E21DD1"/>
    <w:rsid w:val="00E3297D"/>
    <w:rsid w:val="00E32DBF"/>
    <w:rsid w:val="00E343E0"/>
    <w:rsid w:val="00E36A27"/>
    <w:rsid w:val="00E408BE"/>
    <w:rsid w:val="00E42C54"/>
    <w:rsid w:val="00E51D6F"/>
    <w:rsid w:val="00E538AA"/>
    <w:rsid w:val="00E6649B"/>
    <w:rsid w:val="00E66DDA"/>
    <w:rsid w:val="00E70500"/>
    <w:rsid w:val="00E70E34"/>
    <w:rsid w:val="00E7339E"/>
    <w:rsid w:val="00E73A38"/>
    <w:rsid w:val="00E76771"/>
    <w:rsid w:val="00E776ED"/>
    <w:rsid w:val="00E82FFF"/>
    <w:rsid w:val="00E91461"/>
    <w:rsid w:val="00EA2068"/>
    <w:rsid w:val="00EA6DBC"/>
    <w:rsid w:val="00EB63B3"/>
    <w:rsid w:val="00EC3989"/>
    <w:rsid w:val="00ED2B51"/>
    <w:rsid w:val="00ED34C8"/>
    <w:rsid w:val="00EE39EB"/>
    <w:rsid w:val="00EE4FE8"/>
    <w:rsid w:val="00EF1CD1"/>
    <w:rsid w:val="00EF2CE2"/>
    <w:rsid w:val="00F13B09"/>
    <w:rsid w:val="00F15F12"/>
    <w:rsid w:val="00F24864"/>
    <w:rsid w:val="00F45492"/>
    <w:rsid w:val="00F45E8C"/>
    <w:rsid w:val="00F5250E"/>
    <w:rsid w:val="00F54A2A"/>
    <w:rsid w:val="00F642D0"/>
    <w:rsid w:val="00F66072"/>
    <w:rsid w:val="00F857BE"/>
    <w:rsid w:val="00FA2C54"/>
    <w:rsid w:val="00FA5298"/>
    <w:rsid w:val="00FB2B83"/>
    <w:rsid w:val="00FC2018"/>
    <w:rsid w:val="00FD38F1"/>
    <w:rsid w:val="00FD42AE"/>
    <w:rsid w:val="00FE6A37"/>
    <w:rsid w:val="00FF7BEB"/>
    <w:rsid w:val="13B83518"/>
    <w:rsid w:val="15540579"/>
    <w:rsid w:val="3E0226DE"/>
    <w:rsid w:val="526915DD"/>
    <w:rsid w:val="5D60AB72"/>
    <w:rsid w:val="6483E2FE"/>
    <w:rsid w:val="7BB9A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21BD82"/>
  <w14:defaultImageDpi w14:val="0"/>
  <w15:docId w15:val="{D1D91E1A-7BE4-4720-802F-D424D971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32EC4"/>
    <w:rPr>
      <w:rFonts w:ascii="TheSans-ifa" w:hAnsi="TheSans-ifa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23B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heSans-ifa" w:hAnsi="TheSans-ifa" w:cs="Times New Roman"/>
      <w:sz w:val="22"/>
    </w:r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04983"/>
    <w:rPr>
      <w:rFonts w:ascii="TheSans-ifa" w:hAnsi="TheSans-ifa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rsid w:val="009A3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A3B59"/>
    <w:rPr>
      <w:rFonts w:ascii="Tahoma" w:hAnsi="Tahoma" w:cs="Tahoma"/>
      <w:sz w:val="16"/>
      <w:szCs w:val="16"/>
      <w:lang w:val="x-none"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val="de-DE" w:eastAsia="zh-CN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080047"/>
    <w:pPr>
      <w:jc w:val="both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080047"/>
    <w:rPr>
      <w:rFonts w:ascii="TheSans-ifa" w:hAnsi="TheSans-ifa" w:cs="Times New Roman"/>
      <w:sz w:val="24"/>
    </w:rPr>
  </w:style>
  <w:style w:type="paragraph" w:styleId="Textkrper-Einzug3">
    <w:name w:val="Body Text Indent 3"/>
    <w:basedOn w:val="Standard"/>
    <w:link w:val="Textkrper-Einzug3Zchn"/>
    <w:uiPriority w:val="99"/>
    <w:rsid w:val="000C264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locked/>
    <w:rsid w:val="000C2641"/>
    <w:rPr>
      <w:rFonts w:ascii="TheSans-ifa" w:hAnsi="TheSans-ifa" w:cs="Times New Roman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5492"/>
    <w:pPr>
      <w:ind w:left="720"/>
      <w:contextualSpacing/>
    </w:pPr>
  </w:style>
  <w:style w:type="table" w:styleId="Tabellenraster">
    <w:name w:val="Table Grid"/>
    <w:basedOn w:val="NormaleTabelle"/>
    <w:rsid w:val="0003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8D5E4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D5E4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D5E49"/>
    <w:rPr>
      <w:rFonts w:ascii="TheSans-ifa" w:hAnsi="TheSans-ifa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5E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D5E49"/>
    <w:rPr>
      <w:rFonts w:ascii="TheSans-ifa" w:hAnsi="TheSans-ifa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455E04"/>
    <w:rPr>
      <w:rFonts w:ascii="TheSans-ifa" w:hAnsi="TheSans-ifa"/>
      <w:sz w:val="22"/>
      <w:lang w:val="de-DE" w:eastAsia="de-DE"/>
    </w:rPr>
  </w:style>
  <w:style w:type="character" w:customStyle="1" w:styleId="normaltextrun">
    <w:name w:val="normaltextrun"/>
    <w:basedOn w:val="Absatz-Standardschriftart"/>
    <w:rsid w:val="0090563D"/>
  </w:style>
  <w:style w:type="character" w:customStyle="1" w:styleId="eop">
    <w:name w:val="eop"/>
    <w:basedOn w:val="Absatz-Standardschriftart"/>
    <w:rsid w:val="0090563D"/>
  </w:style>
  <w:style w:type="paragraph" w:customStyle="1" w:styleId="paragraph">
    <w:name w:val="paragraph"/>
    <w:basedOn w:val="Standard"/>
    <w:rsid w:val="00A33B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07e9ce-1faf-423f-b5db-43133746abe2">
      <Terms xmlns="http://schemas.microsoft.com/office/infopath/2007/PartnerControls"/>
    </lcf76f155ced4ddcb4097134ff3c332f>
    <TaxCatchAll xmlns="d8ab484e-9b06-47d8-8bc8-1cd3ba53bc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2F5FF7294184B8F8B9DD3252EA4AE" ma:contentTypeVersion="18" ma:contentTypeDescription="Ein neues Dokument erstellen." ma:contentTypeScope="" ma:versionID="2e804bbbe6c24a2646c98e403bc06a7a">
  <xsd:schema xmlns:xsd="http://www.w3.org/2001/XMLSchema" xmlns:xs="http://www.w3.org/2001/XMLSchema" xmlns:p="http://schemas.microsoft.com/office/2006/metadata/properties" xmlns:ns2="0a07e9ce-1faf-423f-b5db-43133746abe2" xmlns:ns3="d8ab484e-9b06-47d8-8bc8-1cd3ba53bc42" targetNamespace="http://schemas.microsoft.com/office/2006/metadata/properties" ma:root="true" ma:fieldsID="cb8fa85e1bada6493174f0c1e76aad9b" ns2:_="" ns3:_="">
    <xsd:import namespace="0a07e9ce-1faf-423f-b5db-43133746abe2"/>
    <xsd:import namespace="d8ab484e-9b06-47d8-8bc8-1cd3ba53b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7e9ce-1faf-423f-b5db-43133746a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da11d87-5b4e-46d3-a84b-5ee2f922b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b484e-9b06-47d8-8bc8-1cd3ba53bc4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163762b-4e29-428b-b480-9da91e570fc2}" ma:internalName="TaxCatchAll" ma:showField="CatchAllData" ma:web="d8ab484e-9b06-47d8-8bc8-1cd3ba53bc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44443B-89BE-418E-8C39-1D7A6EFF302C}">
  <ds:schemaRefs>
    <ds:schemaRef ds:uri="http://schemas.microsoft.com/office/2006/metadata/properties"/>
    <ds:schemaRef ds:uri="http://schemas.microsoft.com/office/infopath/2007/PartnerControls"/>
    <ds:schemaRef ds:uri="0a07e9ce-1faf-423f-b5db-43133746abe2"/>
    <ds:schemaRef ds:uri="d8ab484e-9b06-47d8-8bc8-1cd3ba53bc42"/>
  </ds:schemaRefs>
</ds:datastoreItem>
</file>

<file path=customXml/itemProps2.xml><?xml version="1.0" encoding="utf-8"?>
<ds:datastoreItem xmlns:ds="http://schemas.openxmlformats.org/officeDocument/2006/customXml" ds:itemID="{9D832A58-11E6-4AC7-9787-A8BB4FDD2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7e9ce-1faf-423f-b5db-43133746abe2"/>
    <ds:schemaRef ds:uri="d8ab484e-9b06-47d8-8bc8-1cd3ba53b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8BD1C9-BF0D-4193-B3AD-47E880122C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8EDCE2-0009-4CDA-B9EB-30E31DB01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1493</Words>
  <Characters>9412</Characters>
  <Application>Microsoft Office Word</Application>
  <DocSecurity>0</DocSecurity>
  <Lines>78</Lines>
  <Paragraphs>21</Paragraphs>
  <ScaleCrop>false</ScaleCrop>
  <Company>ifa stuttgart</Company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Gowans, Maria</dc:creator>
  <cp:keywords/>
  <cp:lastModifiedBy>Wittschorek, Peter</cp:lastModifiedBy>
  <cp:revision>117</cp:revision>
  <cp:lastPrinted>2019-11-18T15:24:00Z</cp:lastPrinted>
  <dcterms:created xsi:type="dcterms:W3CDTF">2022-10-12T20:37:00Z</dcterms:created>
  <dcterms:modified xsi:type="dcterms:W3CDTF">2023-11-05T08:23:00Z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0x010100B102F5FF7294184B8F8B9DD3252EA4AE</vt:lpwstr>
  </property>
  <property fmtid="{D5CDD505-2E9C-101B-9397-08002B2CF9AE}" pid="3" name="Schlagwort">
    <vt:lpwstr/>
  </property>
  <property fmtid="{D5CDD505-2E9C-101B-9397-08002B2CF9AE}" pid="4" name="MediaServiceImageTags">
    <vt:lpwstr/>
  </property>
</Properties>
</file>